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F3439" w14:textId="32712F3C" w:rsidR="00933973" w:rsidRPr="00DE5EAF" w:rsidRDefault="007D440A" w:rsidP="00DE5EAF">
      <w:pPr>
        <w:spacing w:after="360"/>
        <w:rPr>
          <w:rFonts w:cstheme="minorHAnsi"/>
          <w:b/>
          <w:sz w:val="28"/>
          <w:szCs w:val="32"/>
          <w:u w:val="single"/>
        </w:rPr>
      </w:pPr>
      <w:bookmarkStart w:id="0" w:name="_Hlk7274683"/>
      <w:bookmarkEnd w:id="0"/>
      <w:r w:rsidRPr="00DE5EAF">
        <w:rPr>
          <w:rFonts w:cstheme="minorHAnsi"/>
          <w:b/>
          <w:sz w:val="28"/>
          <w:szCs w:val="32"/>
          <w:u w:val="single"/>
        </w:rPr>
        <w:t>RE</w:t>
      </w:r>
      <w:r w:rsidR="00701BA4" w:rsidRPr="00DE5EAF">
        <w:rPr>
          <w:rFonts w:cstheme="minorHAnsi"/>
          <w:b/>
          <w:sz w:val="28"/>
          <w:szCs w:val="32"/>
          <w:u w:val="single"/>
        </w:rPr>
        <w:t>PORT</w:t>
      </w:r>
      <w:r w:rsidRPr="00DE5EAF">
        <w:rPr>
          <w:rFonts w:cstheme="minorHAnsi"/>
          <w:b/>
          <w:sz w:val="28"/>
          <w:szCs w:val="32"/>
          <w:u w:val="single"/>
        </w:rPr>
        <w:t xml:space="preserve"> </w:t>
      </w:r>
      <w:r w:rsidR="00701BA4" w:rsidRPr="00DE5EAF">
        <w:rPr>
          <w:rFonts w:cstheme="minorHAnsi"/>
          <w:b/>
          <w:sz w:val="28"/>
          <w:szCs w:val="32"/>
          <w:u w:val="single"/>
        </w:rPr>
        <w:t>ON</w:t>
      </w:r>
      <w:r w:rsidR="00933973" w:rsidRPr="00DE5EAF">
        <w:rPr>
          <w:rFonts w:cstheme="minorHAnsi"/>
          <w:b/>
          <w:sz w:val="28"/>
          <w:szCs w:val="32"/>
          <w:u w:val="single"/>
        </w:rPr>
        <w:t xml:space="preserve"> 201</w:t>
      </w:r>
      <w:r w:rsidR="00647262" w:rsidRPr="00DE5EAF">
        <w:rPr>
          <w:rFonts w:cstheme="minorHAnsi"/>
          <w:b/>
          <w:sz w:val="28"/>
          <w:szCs w:val="32"/>
          <w:u w:val="single"/>
        </w:rPr>
        <w:t>9</w:t>
      </w:r>
      <w:r w:rsidR="005379A2" w:rsidRPr="00DE5EAF">
        <w:rPr>
          <w:rFonts w:cstheme="minorHAnsi"/>
          <w:b/>
          <w:sz w:val="28"/>
          <w:szCs w:val="32"/>
          <w:u w:val="single"/>
        </w:rPr>
        <w:t xml:space="preserve"> </w:t>
      </w:r>
      <w:r w:rsidR="00D8057C" w:rsidRPr="00DE5EAF">
        <w:rPr>
          <w:rFonts w:cstheme="minorHAnsi"/>
          <w:b/>
          <w:sz w:val="28"/>
          <w:szCs w:val="32"/>
          <w:u w:val="single"/>
        </w:rPr>
        <w:t>WANGARATTA JEWELLERS</w:t>
      </w:r>
      <w:r w:rsidR="00244FA4" w:rsidRPr="00DE5EAF">
        <w:rPr>
          <w:rFonts w:cstheme="minorHAnsi"/>
          <w:b/>
          <w:sz w:val="28"/>
          <w:szCs w:val="32"/>
          <w:u w:val="single"/>
        </w:rPr>
        <w:t xml:space="preserve"> OPEN RACQUETBALL CHAMPIONSHIPS</w:t>
      </w:r>
    </w:p>
    <w:p w14:paraId="0B447C88" w14:textId="22848E95" w:rsidR="00CA25BF" w:rsidRPr="006E6A0F" w:rsidRDefault="00CA25BF" w:rsidP="00EB4BA0">
      <w:pPr>
        <w:jc w:val="both"/>
        <w:rPr>
          <w:rFonts w:cstheme="minorHAnsi"/>
        </w:rPr>
      </w:pPr>
      <w:r w:rsidRPr="006E6A0F">
        <w:rPr>
          <w:rFonts w:cstheme="minorHAnsi"/>
        </w:rPr>
        <w:t>The 2019 edition of</w:t>
      </w:r>
      <w:r w:rsidR="005B00C5" w:rsidRPr="006E6A0F">
        <w:rPr>
          <w:rFonts w:cstheme="minorHAnsi"/>
        </w:rPr>
        <w:t xml:space="preserve"> the Wangaratta Jewellers Open Racquetball Championships</w:t>
      </w:r>
      <w:r w:rsidR="00596B06" w:rsidRPr="006E6A0F">
        <w:rPr>
          <w:rFonts w:cstheme="minorHAnsi"/>
        </w:rPr>
        <w:t>, played at the John Broadway</w:t>
      </w:r>
      <w:r w:rsidR="003F6282" w:rsidRPr="006E6A0F">
        <w:rPr>
          <w:rFonts w:cstheme="minorHAnsi"/>
        </w:rPr>
        <w:t xml:space="preserve"> Squash and Racquetball Courts</w:t>
      </w:r>
      <w:r w:rsidR="005B00C5" w:rsidRPr="006E6A0F">
        <w:rPr>
          <w:rFonts w:cstheme="minorHAnsi"/>
        </w:rPr>
        <w:t xml:space="preserve"> </w:t>
      </w:r>
      <w:r w:rsidRPr="006E6A0F">
        <w:rPr>
          <w:rFonts w:cstheme="minorHAnsi"/>
        </w:rPr>
        <w:t>was highlighted by the two  Open Champions of 2018 Ryan McCarter and Sue Dunlop</w:t>
      </w:r>
      <w:r w:rsidR="00596B06" w:rsidRPr="006E6A0F">
        <w:rPr>
          <w:rFonts w:cstheme="minorHAnsi"/>
        </w:rPr>
        <w:t>,</w:t>
      </w:r>
      <w:r w:rsidRPr="006E6A0F">
        <w:rPr>
          <w:rFonts w:cstheme="minorHAnsi"/>
        </w:rPr>
        <w:t xml:space="preserve"> </w:t>
      </w:r>
      <w:r w:rsidR="003F6282" w:rsidRPr="006E6A0F">
        <w:rPr>
          <w:rFonts w:cstheme="minorHAnsi"/>
        </w:rPr>
        <w:t xml:space="preserve">returning and </w:t>
      </w:r>
      <w:r w:rsidRPr="006E6A0F">
        <w:rPr>
          <w:rFonts w:cstheme="minorHAnsi"/>
        </w:rPr>
        <w:t>claiming “back to back” Wangaratta Open crowns, the successful move of Jordan Rounds into the A Grade ranks</w:t>
      </w:r>
      <w:r w:rsidR="00871B2A" w:rsidRPr="006E6A0F">
        <w:rPr>
          <w:rFonts w:cstheme="minorHAnsi"/>
        </w:rPr>
        <w:t xml:space="preserve">, plus the arrival of the </w:t>
      </w:r>
      <w:r w:rsidR="00596B06" w:rsidRPr="006E6A0F">
        <w:rPr>
          <w:rFonts w:cstheme="minorHAnsi"/>
        </w:rPr>
        <w:t>Haberecht family, who shared the weekend</w:t>
      </w:r>
      <w:bookmarkStart w:id="1" w:name="_GoBack"/>
      <w:bookmarkEnd w:id="1"/>
      <w:r w:rsidR="00596B06" w:rsidRPr="006E6A0F">
        <w:rPr>
          <w:rFonts w:cstheme="minorHAnsi"/>
        </w:rPr>
        <w:t xml:space="preserve"> spoils with the Brigden, Rounds and Cross/Yallup-Cross families.</w:t>
      </w:r>
    </w:p>
    <w:p w14:paraId="6EE0FADE" w14:textId="1EB8BF8F" w:rsidR="00D60694" w:rsidRDefault="003D4CAC">
      <w:pPr>
        <w:rPr>
          <w:rFonts w:cstheme="minorHAnsi"/>
        </w:rPr>
      </w:pPr>
      <w:r w:rsidRPr="006E6A0F">
        <w:rPr>
          <w:rFonts w:cstheme="minorHAnsi"/>
        </w:rPr>
        <w:t xml:space="preserve">The </w:t>
      </w:r>
      <w:r w:rsidR="00B617C0" w:rsidRPr="006E6A0F">
        <w:rPr>
          <w:rFonts w:cstheme="minorHAnsi"/>
        </w:rPr>
        <w:t>second</w:t>
      </w:r>
      <w:r w:rsidRPr="006E6A0F">
        <w:rPr>
          <w:rFonts w:cstheme="minorHAnsi"/>
        </w:rPr>
        <w:t xml:space="preserve"> John Broadway Memorial Award was presented to </w:t>
      </w:r>
      <w:r w:rsidR="00B617C0" w:rsidRPr="006E6A0F">
        <w:rPr>
          <w:rFonts w:cstheme="minorHAnsi"/>
        </w:rPr>
        <w:t>Geelong’s</w:t>
      </w:r>
      <w:r w:rsidRPr="006E6A0F">
        <w:rPr>
          <w:rFonts w:cstheme="minorHAnsi"/>
        </w:rPr>
        <w:t xml:space="preserve"> </w:t>
      </w:r>
      <w:r w:rsidR="00B617C0" w:rsidRPr="006E6A0F">
        <w:rPr>
          <w:rFonts w:cstheme="minorHAnsi"/>
        </w:rPr>
        <w:t>Garry Pedersen</w:t>
      </w:r>
      <w:r w:rsidRPr="006E6A0F">
        <w:rPr>
          <w:rFonts w:cstheme="minorHAnsi"/>
        </w:rPr>
        <w:t xml:space="preserve">, for his outstanding </w:t>
      </w:r>
      <w:r w:rsidR="0026706C" w:rsidRPr="006E6A0F">
        <w:rPr>
          <w:rFonts w:cstheme="minorHAnsi"/>
        </w:rPr>
        <w:t>sportsmanship and support throughout the</w:t>
      </w:r>
      <w:r w:rsidRPr="006E6A0F">
        <w:rPr>
          <w:rFonts w:cstheme="minorHAnsi"/>
        </w:rPr>
        <w:t xml:space="preserve"> weekend.</w:t>
      </w:r>
    </w:p>
    <w:p w14:paraId="51E6614E" w14:textId="77777777" w:rsidR="005A4C2F" w:rsidRDefault="003F6F67">
      <w:pPr>
        <w:rPr>
          <w:rFonts w:cstheme="minorHAnsi"/>
          <w:b/>
          <w:u w:val="single"/>
        </w:rPr>
      </w:pPr>
      <w:r w:rsidRPr="003F6F67">
        <w:rPr>
          <w:rFonts w:cstheme="minorHAnsi"/>
          <w:b/>
          <w:u w:val="single"/>
        </w:rPr>
        <w:t>SINGLES EVENTS</w:t>
      </w:r>
      <w:r>
        <w:rPr>
          <w:rFonts w:cstheme="minorHAnsi"/>
          <w:b/>
          <w:u w:val="single"/>
        </w:rPr>
        <w:t xml:space="preserve">  </w:t>
      </w:r>
    </w:p>
    <w:p w14:paraId="30998BC5" w14:textId="26B49F79" w:rsidR="003F6F67" w:rsidRPr="003F6F67" w:rsidRDefault="003F6F67">
      <w:pPr>
        <w:rPr>
          <w:rFonts w:cstheme="minorHAnsi"/>
          <w:b/>
          <w:u w:val="single"/>
        </w:rPr>
      </w:pPr>
      <w:r>
        <w:rPr>
          <w:rFonts w:cstheme="minorHAnsi"/>
          <w:b/>
          <w:u w:val="single"/>
        </w:rPr>
        <w:t>SPECIAL PRESENTERS</w:t>
      </w:r>
      <w:r w:rsidR="005A4C2F">
        <w:rPr>
          <w:rFonts w:cstheme="minorHAnsi"/>
          <w:b/>
          <w:u w:val="single"/>
        </w:rPr>
        <w:t>:</w:t>
      </w:r>
      <w:r>
        <w:rPr>
          <w:rFonts w:cstheme="minorHAnsi"/>
          <w:b/>
          <w:u w:val="single"/>
        </w:rPr>
        <w:t xml:space="preserve"> MATT BARRY</w:t>
      </w:r>
      <w:r w:rsidR="005A4C2F">
        <w:rPr>
          <w:rFonts w:cstheme="minorHAnsi"/>
          <w:b/>
          <w:u w:val="single"/>
        </w:rPr>
        <w:t xml:space="preserve"> (WANGARATTA JEWELLERS)</w:t>
      </w:r>
      <w:r>
        <w:rPr>
          <w:rFonts w:cstheme="minorHAnsi"/>
          <w:b/>
          <w:u w:val="single"/>
        </w:rPr>
        <w:t xml:space="preserve"> &amp; BARRY PATTERSON</w:t>
      </w:r>
      <w:r w:rsidR="005A4C2F">
        <w:rPr>
          <w:rFonts w:cstheme="minorHAnsi"/>
          <w:b/>
          <w:u w:val="single"/>
        </w:rPr>
        <w:t xml:space="preserve"> (PRESIDENT WANGARATTA SQUASH &amp; RACQUETBALL CLUB) </w:t>
      </w:r>
      <w:r>
        <w:rPr>
          <w:rFonts w:cstheme="minorHAnsi"/>
          <w:b/>
          <w:u w:val="single"/>
        </w:rPr>
        <w:t xml:space="preserve"> </w:t>
      </w:r>
    </w:p>
    <w:p w14:paraId="4804FB6D" w14:textId="5A490B90" w:rsidR="003609B3" w:rsidRDefault="003609B3">
      <w:pPr>
        <w:rPr>
          <w:rFonts w:cstheme="minorHAnsi"/>
          <w:noProof/>
          <w:u w:val="single"/>
        </w:rPr>
      </w:pPr>
      <w:r w:rsidRPr="006E6A0F">
        <w:rPr>
          <w:rFonts w:cstheme="minorHAnsi"/>
          <w:u w:val="single"/>
        </w:rPr>
        <w:t>MEN’S OPEN</w:t>
      </w:r>
    </w:p>
    <w:p w14:paraId="3B15BDEF" w14:textId="31ADF675" w:rsidR="005C44A0" w:rsidRPr="006E6A0F" w:rsidRDefault="005C44A0">
      <w:pPr>
        <w:rPr>
          <w:rFonts w:cstheme="minorHAnsi"/>
        </w:rPr>
      </w:pPr>
      <w:r w:rsidRPr="006E6A0F">
        <w:rPr>
          <w:rFonts w:cstheme="minorHAnsi"/>
        </w:rPr>
        <w:t xml:space="preserve">Although this event comprised several players capable of going all the way, the most likely scenario was that </w:t>
      </w:r>
      <w:r w:rsidR="007811DA" w:rsidRPr="006E6A0F">
        <w:rPr>
          <w:rFonts w:cstheme="minorHAnsi"/>
        </w:rPr>
        <w:t>last year’s finalists</w:t>
      </w:r>
      <w:r w:rsidRPr="006E6A0F">
        <w:rPr>
          <w:rFonts w:cstheme="minorHAnsi"/>
        </w:rPr>
        <w:t xml:space="preserve"> </w:t>
      </w:r>
      <w:r w:rsidR="007811DA" w:rsidRPr="006E6A0F">
        <w:rPr>
          <w:rFonts w:cstheme="minorHAnsi"/>
        </w:rPr>
        <w:t>Bayswater’s Ryan McCarter and Geelong’s top seeded Garry Pedersen, would meet in the final stanza, which was the eventual outcome.</w:t>
      </w:r>
    </w:p>
    <w:p w14:paraId="78013B5B" w14:textId="78884079" w:rsidR="00A926AC" w:rsidRPr="006E6A0F" w:rsidRDefault="003135D3">
      <w:pPr>
        <w:rPr>
          <w:rFonts w:cstheme="minorHAnsi"/>
        </w:rPr>
      </w:pPr>
      <w:r>
        <w:rPr>
          <w:rFonts w:cstheme="minorHAnsi"/>
          <w:noProof/>
        </w:rPr>
        <w:drawing>
          <wp:anchor distT="0" distB="0" distL="114300" distR="114300" simplePos="0" relativeHeight="251611136" behindDoc="1" locked="0" layoutInCell="1" allowOverlap="1" wp14:anchorId="61372071" wp14:editId="78E88BB8">
            <wp:simplePos x="0" y="0"/>
            <wp:positionH relativeFrom="column">
              <wp:posOffset>-635</wp:posOffset>
            </wp:positionH>
            <wp:positionV relativeFrom="paragraph">
              <wp:posOffset>18415</wp:posOffset>
            </wp:positionV>
            <wp:extent cx="2584450" cy="2209800"/>
            <wp:effectExtent l="0" t="0" r="0" b="0"/>
            <wp:wrapTight wrapText="bothSides">
              <wp:wrapPolygon edited="0">
                <wp:start x="0" y="0"/>
                <wp:lineTo x="0" y="21426"/>
                <wp:lineTo x="21451" y="21426"/>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MO.jpg"/>
                    <pic:cNvPicPr/>
                  </pic:nvPicPr>
                  <pic:blipFill rotWithShape="1">
                    <a:blip r:embed="rId7" cstate="print">
                      <a:extLst>
                        <a:ext uri="{28A0092B-C50C-407E-A947-70E740481C1C}">
                          <a14:useLocalDpi xmlns:a14="http://schemas.microsoft.com/office/drawing/2010/main" val="0"/>
                        </a:ext>
                      </a:extLst>
                    </a:blip>
                    <a:srcRect l="16423" t="13585" r="23814" b="18289"/>
                    <a:stretch/>
                  </pic:blipFill>
                  <pic:spPr bwMode="auto">
                    <a:xfrm>
                      <a:off x="0" y="0"/>
                      <a:ext cx="258445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6AC" w:rsidRPr="006E6A0F">
        <w:rPr>
          <w:rFonts w:cstheme="minorHAnsi"/>
        </w:rPr>
        <w:t xml:space="preserve">Whereas in  2018 McCarter had to come from a game down </w:t>
      </w:r>
      <w:r w:rsidR="005303CE">
        <w:rPr>
          <w:rFonts w:cstheme="minorHAnsi"/>
        </w:rPr>
        <w:t xml:space="preserve">in the final to </w:t>
      </w:r>
      <w:r w:rsidR="00A926AC" w:rsidRPr="006E6A0F">
        <w:rPr>
          <w:rFonts w:cstheme="minorHAnsi"/>
        </w:rPr>
        <w:t xml:space="preserve">overcome the </w:t>
      </w:r>
      <w:r w:rsidR="0021748B" w:rsidRPr="006E6A0F">
        <w:rPr>
          <w:rFonts w:cstheme="minorHAnsi"/>
        </w:rPr>
        <w:t>ultra-consistent</w:t>
      </w:r>
      <w:r w:rsidR="00A926AC" w:rsidRPr="006E6A0F">
        <w:rPr>
          <w:rFonts w:cstheme="minorHAnsi"/>
        </w:rPr>
        <w:t xml:space="preserve"> Pedersen, this year he was on top virtually throughout another </w:t>
      </w:r>
      <w:r w:rsidR="00663F99" w:rsidRPr="006E6A0F">
        <w:rPr>
          <w:rFonts w:cstheme="minorHAnsi"/>
        </w:rPr>
        <w:t xml:space="preserve"> enthralling and </w:t>
      </w:r>
      <w:r w:rsidR="00A926AC" w:rsidRPr="006E6A0F">
        <w:rPr>
          <w:rFonts w:cstheme="minorHAnsi"/>
        </w:rPr>
        <w:t>tough encounter</w:t>
      </w:r>
      <w:r w:rsidR="005433C7" w:rsidRPr="006E6A0F">
        <w:rPr>
          <w:rFonts w:cstheme="minorHAnsi"/>
        </w:rPr>
        <w:t xml:space="preserve"> winning in straight games, 21/15, 21/14, claiming his second Wangaratta title, overall  his third Victorian GP crown,</w:t>
      </w:r>
      <w:r w:rsidR="00A712A2" w:rsidRPr="006E6A0F">
        <w:rPr>
          <w:rFonts w:cstheme="minorHAnsi"/>
        </w:rPr>
        <w:t xml:space="preserve"> and catapulting him into top spot on the Victorian Circuit rankings, </w:t>
      </w:r>
      <w:r w:rsidR="005433C7" w:rsidRPr="006E6A0F">
        <w:rPr>
          <w:rFonts w:cstheme="minorHAnsi"/>
        </w:rPr>
        <w:t xml:space="preserve"> </w:t>
      </w:r>
      <w:r w:rsidR="00A712A2" w:rsidRPr="006E6A0F">
        <w:rPr>
          <w:rFonts w:cstheme="minorHAnsi"/>
        </w:rPr>
        <w:t xml:space="preserve">as well as </w:t>
      </w:r>
      <w:r w:rsidR="005433C7" w:rsidRPr="006E6A0F">
        <w:rPr>
          <w:rFonts w:cstheme="minorHAnsi"/>
        </w:rPr>
        <w:t xml:space="preserve"> consigning Pedersen to his eighth successive runners-up position.</w:t>
      </w:r>
    </w:p>
    <w:p w14:paraId="662AB07E" w14:textId="77777777" w:rsidR="003F6F67" w:rsidRDefault="005433C7" w:rsidP="00EC70C5">
      <w:pPr>
        <w:rPr>
          <w:rFonts w:cstheme="minorHAnsi"/>
        </w:rPr>
      </w:pPr>
      <w:r w:rsidRPr="006E6A0F">
        <w:rPr>
          <w:rFonts w:cstheme="minorHAnsi"/>
        </w:rPr>
        <w:t xml:space="preserve">To reach the final Pedersen outlasted Lilydale’s fourth seeded Nathan Lindner, 22/21, 21/15, whilst McCarter ousted Wagga’s third seeded Craig Ambler, 21/18, 21/16. </w:t>
      </w:r>
    </w:p>
    <w:p w14:paraId="20B30597" w14:textId="634EE345" w:rsidR="003135D3" w:rsidRPr="003F6F67" w:rsidRDefault="003135D3" w:rsidP="00EC70C5">
      <w:pPr>
        <w:rPr>
          <w:rFonts w:cstheme="minorHAnsi"/>
        </w:rPr>
      </w:pPr>
      <w:r>
        <w:rPr>
          <w:rFonts w:cstheme="minorHAnsi"/>
          <w:i/>
          <w:sz w:val="20"/>
        </w:rPr>
        <w:t>L-R</w:t>
      </w:r>
      <w:r w:rsidR="003F6F67">
        <w:rPr>
          <w:rFonts w:cstheme="minorHAnsi"/>
          <w:i/>
          <w:sz w:val="20"/>
        </w:rPr>
        <w:t>: Barry Patterson, Ryan McCarter, Garry Pedersen</w:t>
      </w:r>
      <w:r w:rsidR="005A4C2F">
        <w:rPr>
          <w:rFonts w:cstheme="minorHAnsi"/>
          <w:i/>
          <w:sz w:val="20"/>
        </w:rPr>
        <w:t xml:space="preserve"> &amp; </w:t>
      </w:r>
      <w:r w:rsidR="003F6F67">
        <w:rPr>
          <w:rFonts w:cstheme="minorHAnsi"/>
          <w:i/>
          <w:sz w:val="20"/>
        </w:rPr>
        <w:t>Craig Ambler</w:t>
      </w:r>
    </w:p>
    <w:p w14:paraId="7CFABD89" w14:textId="29CAC489" w:rsidR="00FF10A2" w:rsidRDefault="000C1F61" w:rsidP="00EC70C5">
      <w:pPr>
        <w:rPr>
          <w:rFonts w:cstheme="minorHAnsi"/>
          <w:u w:val="single"/>
        </w:rPr>
      </w:pPr>
      <w:r>
        <w:rPr>
          <w:rFonts w:cstheme="minorHAnsi"/>
          <w:noProof/>
        </w:rPr>
        <w:drawing>
          <wp:anchor distT="0" distB="0" distL="114300" distR="114300" simplePos="0" relativeHeight="251607040" behindDoc="0" locked="0" layoutInCell="1" allowOverlap="1" wp14:anchorId="164901DE" wp14:editId="105AF45C">
            <wp:simplePos x="0" y="0"/>
            <wp:positionH relativeFrom="column">
              <wp:posOffset>3056890</wp:posOffset>
            </wp:positionH>
            <wp:positionV relativeFrom="paragraph">
              <wp:posOffset>264795</wp:posOffset>
            </wp:positionV>
            <wp:extent cx="3112135" cy="2400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WO.jpg"/>
                    <pic:cNvPicPr/>
                  </pic:nvPicPr>
                  <pic:blipFill rotWithShape="1">
                    <a:blip r:embed="rId8" cstate="print">
                      <a:extLst>
                        <a:ext uri="{28A0092B-C50C-407E-A947-70E740481C1C}">
                          <a14:useLocalDpi xmlns:a14="http://schemas.microsoft.com/office/drawing/2010/main" val="0"/>
                        </a:ext>
                      </a:extLst>
                    </a:blip>
                    <a:srcRect l="14598" t="9935" r="20925" b="23763"/>
                    <a:stretch/>
                  </pic:blipFill>
                  <pic:spPr bwMode="auto">
                    <a:xfrm>
                      <a:off x="0" y="0"/>
                      <a:ext cx="311213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5AD" w:rsidRPr="006E6A0F">
        <w:rPr>
          <w:rFonts w:cstheme="minorHAnsi"/>
          <w:u w:val="single"/>
        </w:rPr>
        <w:t>WOMEN’S OPEN</w:t>
      </w:r>
      <w:r w:rsidR="00EE1CAD" w:rsidRPr="006E6A0F">
        <w:rPr>
          <w:rFonts w:cstheme="minorHAnsi"/>
          <w:u w:val="single"/>
        </w:rPr>
        <w:t xml:space="preserve"> </w:t>
      </w:r>
    </w:p>
    <w:p w14:paraId="3A462AD4" w14:textId="0EB3FBAD" w:rsidR="00810E1D" w:rsidRPr="006E6A0F" w:rsidRDefault="000C7541" w:rsidP="00EC70C5">
      <w:pPr>
        <w:rPr>
          <w:rFonts w:cstheme="minorHAnsi"/>
        </w:rPr>
      </w:pPr>
      <w:r w:rsidRPr="006E6A0F">
        <w:rPr>
          <w:rFonts w:cstheme="minorHAnsi"/>
        </w:rPr>
        <w:t xml:space="preserve">The Women’s Open also </w:t>
      </w:r>
      <w:r w:rsidR="00E368E2" w:rsidRPr="006E6A0F">
        <w:rPr>
          <w:rFonts w:cstheme="minorHAnsi"/>
        </w:rPr>
        <w:t xml:space="preserve">attracted </w:t>
      </w:r>
      <w:r w:rsidRPr="006E6A0F">
        <w:rPr>
          <w:rFonts w:cstheme="minorHAnsi"/>
        </w:rPr>
        <w:t xml:space="preserve">a high quality </w:t>
      </w:r>
      <w:r w:rsidR="000E04AA" w:rsidRPr="006E6A0F">
        <w:rPr>
          <w:rFonts w:cstheme="minorHAnsi"/>
        </w:rPr>
        <w:t xml:space="preserve">and evenly balanced field, but in the </w:t>
      </w:r>
      <w:r w:rsidR="00DE5EAF" w:rsidRPr="006E6A0F">
        <w:rPr>
          <w:rFonts w:cstheme="minorHAnsi"/>
        </w:rPr>
        <w:t xml:space="preserve">end, </w:t>
      </w:r>
      <w:r w:rsidR="000E04AA" w:rsidRPr="006E6A0F">
        <w:rPr>
          <w:rFonts w:cstheme="minorHAnsi"/>
        </w:rPr>
        <w:t xml:space="preserve">it was Geelong’s </w:t>
      </w:r>
      <w:r w:rsidR="00E368E2" w:rsidRPr="006E6A0F">
        <w:rPr>
          <w:rFonts w:cstheme="minorHAnsi"/>
        </w:rPr>
        <w:t>top</w:t>
      </w:r>
      <w:r w:rsidR="000E04AA" w:rsidRPr="006E6A0F">
        <w:rPr>
          <w:rFonts w:cstheme="minorHAnsi"/>
        </w:rPr>
        <w:t xml:space="preserve"> seeded Sue Dunlop, </w:t>
      </w:r>
      <w:r w:rsidR="00E368E2" w:rsidRPr="006E6A0F">
        <w:rPr>
          <w:rFonts w:cstheme="minorHAnsi"/>
        </w:rPr>
        <w:t xml:space="preserve">last year’s winner and </w:t>
      </w:r>
      <w:r w:rsidR="000E04AA" w:rsidRPr="006E6A0F">
        <w:rPr>
          <w:rFonts w:cstheme="minorHAnsi"/>
        </w:rPr>
        <w:t xml:space="preserve">a perennial podium finisher in GP circuit events, and </w:t>
      </w:r>
      <w:r w:rsidR="00E368E2" w:rsidRPr="006E6A0F">
        <w:rPr>
          <w:rFonts w:cstheme="minorHAnsi"/>
        </w:rPr>
        <w:t xml:space="preserve">second seeded South </w:t>
      </w:r>
      <w:r w:rsidR="0021748B" w:rsidRPr="006E6A0F">
        <w:rPr>
          <w:rFonts w:cstheme="minorHAnsi"/>
        </w:rPr>
        <w:t>Australian Corinne</w:t>
      </w:r>
      <w:r w:rsidR="00E368E2" w:rsidRPr="006E6A0F">
        <w:rPr>
          <w:rFonts w:cstheme="minorHAnsi"/>
        </w:rPr>
        <w:t xml:space="preserve"> Yallup- Cross, </w:t>
      </w:r>
      <w:r w:rsidR="00276805" w:rsidRPr="006E6A0F">
        <w:rPr>
          <w:rFonts w:cstheme="minorHAnsi"/>
        </w:rPr>
        <w:t xml:space="preserve">who met up in the </w:t>
      </w:r>
      <w:r w:rsidR="00E368E2" w:rsidRPr="006E6A0F">
        <w:rPr>
          <w:rFonts w:cstheme="minorHAnsi"/>
        </w:rPr>
        <w:t>finale</w:t>
      </w:r>
      <w:r w:rsidR="00276805" w:rsidRPr="006E6A0F">
        <w:rPr>
          <w:rFonts w:cstheme="minorHAnsi"/>
        </w:rPr>
        <w:t>.</w:t>
      </w:r>
    </w:p>
    <w:p w14:paraId="3A4791FE" w14:textId="0FE53EA5" w:rsidR="003135D3" w:rsidRPr="005A4C2F" w:rsidRDefault="00A712A2" w:rsidP="005A4C2F">
      <w:pPr>
        <w:rPr>
          <w:rFonts w:cstheme="minorHAnsi"/>
          <w:sz w:val="18"/>
        </w:rPr>
      </w:pPr>
      <w:r w:rsidRPr="006E6A0F">
        <w:rPr>
          <w:rFonts w:cstheme="minorHAnsi"/>
        </w:rPr>
        <w:t>These two had met in the final of the recent South Australian Open with Yallup-Cross coming out on top in straight games, but on this occasion it was Dunlop who came out the victor after many long rallies and unbelievable returns, 21/18, 21/14, and claim consecutive Wangaratta Open titles</w:t>
      </w:r>
      <w:r w:rsidR="003233D3" w:rsidRPr="006E6A0F">
        <w:rPr>
          <w:rFonts w:cstheme="minorHAnsi"/>
        </w:rPr>
        <w:t>, pl</w:t>
      </w:r>
      <w:r w:rsidR="005303CE">
        <w:rPr>
          <w:rFonts w:cstheme="minorHAnsi"/>
        </w:rPr>
        <w:t xml:space="preserve">us </w:t>
      </w:r>
      <w:r w:rsidR="003233D3" w:rsidRPr="006E6A0F">
        <w:rPr>
          <w:rFonts w:cstheme="minorHAnsi"/>
        </w:rPr>
        <w:t>remain on top o</w:t>
      </w:r>
      <w:r w:rsidR="008758A4" w:rsidRPr="006E6A0F">
        <w:rPr>
          <w:rFonts w:cstheme="minorHAnsi"/>
        </w:rPr>
        <w:t>f the Victorian GP rankings table.</w:t>
      </w:r>
      <w:r w:rsidR="005303CE">
        <w:rPr>
          <w:rFonts w:cstheme="minorHAnsi"/>
        </w:rPr>
        <w:t xml:space="preserve"> </w:t>
      </w:r>
      <w:r w:rsidR="000C1F61">
        <w:rPr>
          <w:rFonts w:cstheme="minorHAnsi"/>
        </w:rPr>
        <w:tab/>
      </w:r>
      <w:r w:rsidR="003135D3" w:rsidRPr="005303CE">
        <w:rPr>
          <w:rFonts w:cstheme="minorHAnsi"/>
          <w:i/>
          <w:sz w:val="16"/>
          <w:szCs w:val="16"/>
        </w:rPr>
        <w:t>L-</w:t>
      </w:r>
      <w:r w:rsidR="001E2CB6" w:rsidRPr="005303CE">
        <w:rPr>
          <w:rFonts w:cstheme="minorHAnsi"/>
          <w:i/>
          <w:sz w:val="16"/>
          <w:szCs w:val="16"/>
        </w:rPr>
        <w:t>R: Corinne</w:t>
      </w:r>
      <w:r w:rsidR="003F6F67" w:rsidRPr="005303CE">
        <w:rPr>
          <w:rFonts w:cstheme="minorHAnsi"/>
          <w:i/>
          <w:sz w:val="16"/>
          <w:szCs w:val="16"/>
        </w:rPr>
        <w:t xml:space="preserve"> Yallup-Cross, Sue Dunlop, Carolyn Takle</w:t>
      </w:r>
      <w:r w:rsidR="005A4C2F" w:rsidRPr="005303CE">
        <w:rPr>
          <w:rFonts w:cstheme="minorHAnsi"/>
          <w:i/>
          <w:sz w:val="16"/>
          <w:szCs w:val="16"/>
        </w:rPr>
        <w:t>, Kath</w:t>
      </w:r>
      <w:r w:rsidR="005A4C2F" w:rsidRPr="005303CE">
        <w:rPr>
          <w:rFonts w:cstheme="minorHAnsi"/>
          <w:i/>
          <w:sz w:val="20"/>
          <w:szCs w:val="20"/>
        </w:rPr>
        <w:t xml:space="preserve">y </w:t>
      </w:r>
      <w:r w:rsidR="005303CE" w:rsidRPr="005303CE">
        <w:rPr>
          <w:rFonts w:cstheme="minorHAnsi"/>
          <w:i/>
          <w:sz w:val="16"/>
          <w:szCs w:val="16"/>
        </w:rPr>
        <w:t>Donnolley</w:t>
      </w:r>
    </w:p>
    <w:p w14:paraId="7D54CA36" w14:textId="01BEDB98" w:rsidR="00215EA7" w:rsidRPr="006E6A0F" w:rsidRDefault="00215EA7" w:rsidP="00215EA7">
      <w:pPr>
        <w:rPr>
          <w:rFonts w:cstheme="minorHAnsi"/>
        </w:rPr>
      </w:pPr>
      <w:r w:rsidRPr="006E6A0F">
        <w:rPr>
          <w:rFonts w:cstheme="minorHAnsi"/>
        </w:rPr>
        <w:lastRenderedPageBreak/>
        <w:t xml:space="preserve">In their respective </w:t>
      </w:r>
      <w:r w:rsidR="00DE5EAF" w:rsidRPr="006E6A0F">
        <w:rPr>
          <w:rFonts w:cstheme="minorHAnsi"/>
        </w:rPr>
        <w:t>semi-finals</w:t>
      </w:r>
      <w:r w:rsidRPr="006E6A0F">
        <w:rPr>
          <w:rFonts w:cstheme="minorHAnsi"/>
        </w:rPr>
        <w:t xml:space="preserve">, </w:t>
      </w:r>
      <w:r w:rsidR="008758A4" w:rsidRPr="006E6A0F">
        <w:rPr>
          <w:rFonts w:cstheme="minorHAnsi"/>
        </w:rPr>
        <w:t xml:space="preserve">Dunlop </w:t>
      </w:r>
      <w:r w:rsidRPr="006E6A0F">
        <w:rPr>
          <w:rFonts w:cstheme="minorHAnsi"/>
        </w:rPr>
        <w:t>over</w:t>
      </w:r>
      <w:r w:rsidR="008758A4" w:rsidRPr="006E6A0F">
        <w:rPr>
          <w:rFonts w:cstheme="minorHAnsi"/>
        </w:rPr>
        <w:t>powered</w:t>
      </w:r>
      <w:r w:rsidRPr="006E6A0F">
        <w:rPr>
          <w:rFonts w:cstheme="minorHAnsi"/>
        </w:rPr>
        <w:t xml:space="preserve"> </w:t>
      </w:r>
      <w:r w:rsidR="00E800A3" w:rsidRPr="006E6A0F">
        <w:rPr>
          <w:rFonts w:cstheme="minorHAnsi"/>
        </w:rPr>
        <w:t>SS&amp;A’s Kathy Donnolley</w:t>
      </w:r>
      <w:r w:rsidRPr="006E6A0F">
        <w:rPr>
          <w:rFonts w:cstheme="minorHAnsi"/>
        </w:rPr>
        <w:t xml:space="preserve">, </w:t>
      </w:r>
      <w:r w:rsidR="00E800A3" w:rsidRPr="006E6A0F">
        <w:rPr>
          <w:rFonts w:cstheme="minorHAnsi"/>
        </w:rPr>
        <w:t>21/</w:t>
      </w:r>
      <w:r w:rsidR="0021748B" w:rsidRPr="006E6A0F">
        <w:rPr>
          <w:rFonts w:cstheme="minorHAnsi"/>
        </w:rPr>
        <w:t>9, 21</w:t>
      </w:r>
      <w:r w:rsidR="00E800A3" w:rsidRPr="006E6A0F">
        <w:rPr>
          <w:rFonts w:cstheme="minorHAnsi"/>
        </w:rPr>
        <w:t>/</w:t>
      </w:r>
      <w:r w:rsidR="008758A4" w:rsidRPr="006E6A0F">
        <w:rPr>
          <w:rFonts w:cstheme="minorHAnsi"/>
        </w:rPr>
        <w:t>8</w:t>
      </w:r>
      <w:r w:rsidRPr="006E6A0F">
        <w:rPr>
          <w:rFonts w:cstheme="minorHAnsi"/>
        </w:rPr>
        <w:t xml:space="preserve">, whilst </w:t>
      </w:r>
      <w:r w:rsidR="008758A4" w:rsidRPr="006E6A0F">
        <w:rPr>
          <w:rFonts w:cstheme="minorHAnsi"/>
        </w:rPr>
        <w:t xml:space="preserve">Yallup-Cross </w:t>
      </w:r>
      <w:r w:rsidR="00E800A3" w:rsidRPr="006E6A0F">
        <w:rPr>
          <w:rFonts w:cstheme="minorHAnsi"/>
        </w:rPr>
        <w:t>over</w:t>
      </w:r>
      <w:r w:rsidR="008758A4" w:rsidRPr="006E6A0F">
        <w:rPr>
          <w:rFonts w:cstheme="minorHAnsi"/>
        </w:rPr>
        <w:t>came</w:t>
      </w:r>
      <w:r w:rsidR="00E800A3" w:rsidRPr="006E6A0F">
        <w:rPr>
          <w:rFonts w:cstheme="minorHAnsi"/>
        </w:rPr>
        <w:t xml:space="preserve"> Commercial Club’s</w:t>
      </w:r>
      <w:r w:rsidR="008758A4" w:rsidRPr="006E6A0F">
        <w:rPr>
          <w:rFonts w:cstheme="minorHAnsi"/>
        </w:rPr>
        <w:t xml:space="preserve"> third </w:t>
      </w:r>
      <w:r w:rsidR="0021748B" w:rsidRPr="006E6A0F">
        <w:rPr>
          <w:rFonts w:cstheme="minorHAnsi"/>
        </w:rPr>
        <w:t>seeded Carolyn</w:t>
      </w:r>
      <w:r w:rsidR="00E800A3" w:rsidRPr="006E6A0F">
        <w:rPr>
          <w:rFonts w:cstheme="minorHAnsi"/>
        </w:rPr>
        <w:t xml:space="preserve"> </w:t>
      </w:r>
      <w:r w:rsidR="0021748B" w:rsidRPr="006E6A0F">
        <w:rPr>
          <w:rFonts w:cstheme="minorHAnsi"/>
        </w:rPr>
        <w:t>Takle, 21</w:t>
      </w:r>
      <w:r w:rsidR="008758A4" w:rsidRPr="006E6A0F">
        <w:rPr>
          <w:rFonts w:cstheme="minorHAnsi"/>
        </w:rPr>
        <w:t>/9, 21/8.</w:t>
      </w:r>
      <w:r w:rsidR="00E800A3" w:rsidRPr="006E6A0F">
        <w:rPr>
          <w:rFonts w:cstheme="minorHAnsi"/>
        </w:rPr>
        <w:t xml:space="preserve"> </w:t>
      </w:r>
    </w:p>
    <w:p w14:paraId="38DE71BA" w14:textId="438A6646" w:rsidR="00EA2A4F" w:rsidRDefault="00EA2A4F" w:rsidP="00EB4BA0">
      <w:pPr>
        <w:jc w:val="both"/>
        <w:rPr>
          <w:rFonts w:cstheme="minorHAnsi"/>
          <w:u w:val="single"/>
        </w:rPr>
      </w:pPr>
      <w:r w:rsidRPr="006E6A0F">
        <w:rPr>
          <w:rFonts w:cstheme="minorHAnsi"/>
          <w:u w:val="single"/>
        </w:rPr>
        <w:t>A Grade</w:t>
      </w:r>
    </w:p>
    <w:p w14:paraId="3F8D11C1" w14:textId="7CD88C50" w:rsidR="008E304A" w:rsidRPr="006E6A0F" w:rsidRDefault="00DE5EAF" w:rsidP="00DE5EAF">
      <w:pPr>
        <w:jc w:val="both"/>
        <w:rPr>
          <w:rFonts w:cstheme="minorHAnsi"/>
        </w:rPr>
      </w:pPr>
      <w:r>
        <w:rPr>
          <w:rFonts w:cstheme="minorHAnsi"/>
          <w:noProof/>
          <w:u w:val="single"/>
        </w:rPr>
        <w:drawing>
          <wp:anchor distT="0" distB="0" distL="114300" distR="114300" simplePos="0" relativeHeight="251600896" behindDoc="0" locked="0" layoutInCell="1" allowOverlap="1" wp14:anchorId="22756654" wp14:editId="77B9A059">
            <wp:simplePos x="0" y="0"/>
            <wp:positionH relativeFrom="column">
              <wp:posOffset>-48260</wp:posOffset>
            </wp:positionH>
            <wp:positionV relativeFrom="paragraph">
              <wp:posOffset>590550</wp:posOffset>
            </wp:positionV>
            <wp:extent cx="2676525" cy="2019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AG.jpg"/>
                    <pic:cNvPicPr/>
                  </pic:nvPicPr>
                  <pic:blipFill rotWithShape="1">
                    <a:blip r:embed="rId9" cstate="print">
                      <a:extLst>
                        <a:ext uri="{28A0092B-C50C-407E-A947-70E740481C1C}">
                          <a14:useLocalDpi xmlns:a14="http://schemas.microsoft.com/office/drawing/2010/main" val="0"/>
                        </a:ext>
                      </a:extLst>
                    </a:blip>
                    <a:srcRect l="16461" t="12322" r="17143" b="20851"/>
                    <a:stretch/>
                  </pic:blipFill>
                  <pic:spPr bwMode="auto">
                    <a:xfrm>
                      <a:off x="0" y="0"/>
                      <a:ext cx="267652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D1" w:rsidRPr="006E6A0F">
        <w:rPr>
          <w:rFonts w:cstheme="minorHAnsi"/>
        </w:rPr>
        <w:t xml:space="preserve">Although </w:t>
      </w:r>
      <w:r w:rsidR="008758A4" w:rsidRPr="006E6A0F">
        <w:rPr>
          <w:rFonts w:cstheme="minorHAnsi"/>
        </w:rPr>
        <w:t>only a small field of four</w:t>
      </w:r>
      <w:r w:rsidR="00BF7FD1" w:rsidRPr="006E6A0F">
        <w:rPr>
          <w:rFonts w:cstheme="minorHAnsi"/>
        </w:rPr>
        <w:t xml:space="preserve"> faced the starter for this event,</w:t>
      </w:r>
      <w:r w:rsidR="008758A4" w:rsidRPr="006E6A0F">
        <w:rPr>
          <w:rFonts w:cstheme="minorHAnsi"/>
        </w:rPr>
        <w:t xml:space="preserve"> there was a lot of interest centring on Lakes Entrance’s 2018 Australian Open B Grade Champion Jordan Round</w:t>
      </w:r>
      <w:r w:rsidR="008E304A" w:rsidRPr="006E6A0F">
        <w:rPr>
          <w:rFonts w:cstheme="minorHAnsi"/>
        </w:rPr>
        <w:t>’</w:t>
      </w:r>
      <w:r w:rsidR="008758A4" w:rsidRPr="006E6A0F">
        <w:rPr>
          <w:rFonts w:cstheme="minorHAnsi"/>
        </w:rPr>
        <w:t>s</w:t>
      </w:r>
      <w:r w:rsidR="00B450E8" w:rsidRPr="006E6A0F">
        <w:rPr>
          <w:rFonts w:cstheme="minorHAnsi"/>
        </w:rPr>
        <w:t xml:space="preserve"> move into the A Grade event which contained top seeded South Australian Dean Cross, 2018 Victorian GP </w:t>
      </w:r>
      <w:r w:rsidR="008E304A" w:rsidRPr="006E6A0F">
        <w:rPr>
          <w:rFonts w:cstheme="minorHAnsi"/>
        </w:rPr>
        <w:t xml:space="preserve">B Grade </w:t>
      </w:r>
      <w:r w:rsidR="00B450E8" w:rsidRPr="006E6A0F">
        <w:rPr>
          <w:rFonts w:cstheme="minorHAnsi"/>
        </w:rPr>
        <w:t xml:space="preserve">Champion Steve Theologou and Wangaratta’s </w:t>
      </w:r>
      <w:r w:rsidR="0021748B" w:rsidRPr="006E6A0F">
        <w:rPr>
          <w:rFonts w:cstheme="minorHAnsi"/>
        </w:rPr>
        <w:t>ultra-consistent</w:t>
      </w:r>
      <w:r w:rsidR="00B450E8" w:rsidRPr="006E6A0F">
        <w:rPr>
          <w:rFonts w:cstheme="minorHAnsi"/>
        </w:rPr>
        <w:t xml:space="preserve"> Dean Milligan</w:t>
      </w:r>
      <w:r w:rsidR="008E304A" w:rsidRPr="006E6A0F">
        <w:rPr>
          <w:rFonts w:cstheme="minorHAnsi"/>
        </w:rPr>
        <w:t>, who recently competed in a fifty kilometre marathon in preparation for this event.</w:t>
      </w:r>
    </w:p>
    <w:p w14:paraId="3893EC9C" w14:textId="6CDE6032" w:rsidR="003135D3" w:rsidRDefault="008E304A" w:rsidP="00607958">
      <w:pPr>
        <w:pStyle w:val="NoSpacing"/>
        <w:spacing w:line="276" w:lineRule="auto"/>
        <w:ind w:left="4320"/>
        <w:rPr>
          <w:rFonts w:cstheme="minorHAnsi"/>
        </w:rPr>
      </w:pPr>
      <w:r w:rsidRPr="006E6A0F">
        <w:rPr>
          <w:rFonts w:cstheme="minorHAnsi"/>
        </w:rPr>
        <w:t xml:space="preserve">To underline the </w:t>
      </w:r>
      <w:r w:rsidR="003135D3" w:rsidRPr="006E6A0F">
        <w:rPr>
          <w:rFonts w:cstheme="minorHAnsi"/>
        </w:rPr>
        <w:t>evenness</w:t>
      </w:r>
      <w:r w:rsidRPr="006E6A0F">
        <w:rPr>
          <w:rFonts w:cstheme="minorHAnsi"/>
        </w:rPr>
        <w:t xml:space="preserve"> of this field every match played could have gone either way, but </w:t>
      </w:r>
      <w:r w:rsidR="00206B56" w:rsidRPr="006E6A0F">
        <w:rPr>
          <w:rFonts w:cstheme="minorHAnsi"/>
        </w:rPr>
        <w:t xml:space="preserve">in the end it was Rounds who won all three of his matches, including the decider over Cross, 22/20, 21/19, with Theologou overcoming Milligan, 21/15, 22/20,  to claim third placing and put him in a three way tie at the top of the rankings table with </w:t>
      </w:r>
      <w:r w:rsidR="003135D3">
        <w:rPr>
          <w:rFonts w:cstheme="minorHAnsi"/>
        </w:rPr>
        <w:t xml:space="preserve"> </w:t>
      </w:r>
      <w:r w:rsidR="00206B56" w:rsidRPr="006E6A0F">
        <w:rPr>
          <w:rFonts w:cstheme="minorHAnsi"/>
        </w:rPr>
        <w:t>Rounds and Westerfold’s James Long.</w:t>
      </w:r>
    </w:p>
    <w:p w14:paraId="4C804D1C" w14:textId="77777777" w:rsidR="003135D3" w:rsidRDefault="003135D3" w:rsidP="003135D3">
      <w:pPr>
        <w:pStyle w:val="NoSpacing"/>
        <w:jc w:val="both"/>
        <w:rPr>
          <w:rFonts w:cstheme="minorHAnsi"/>
          <w:i/>
          <w:sz w:val="20"/>
        </w:rPr>
      </w:pPr>
    </w:p>
    <w:p w14:paraId="0FCF63B3" w14:textId="7948C889" w:rsidR="003135D3" w:rsidRPr="003135D3" w:rsidRDefault="003135D3" w:rsidP="003135D3">
      <w:pPr>
        <w:pStyle w:val="NoSpacing"/>
        <w:jc w:val="both"/>
        <w:rPr>
          <w:rFonts w:cstheme="minorHAnsi"/>
        </w:rPr>
      </w:pPr>
      <w:r>
        <w:rPr>
          <w:rFonts w:cstheme="minorHAnsi"/>
          <w:i/>
          <w:sz w:val="20"/>
        </w:rPr>
        <w:t xml:space="preserve">L-R: </w:t>
      </w:r>
      <w:r w:rsidR="005A4C2F">
        <w:rPr>
          <w:rFonts w:cstheme="minorHAnsi"/>
          <w:i/>
          <w:sz w:val="20"/>
        </w:rPr>
        <w:t>Dean Cross, Jordan Rounds &amp; Matt Barry</w:t>
      </w:r>
    </w:p>
    <w:p w14:paraId="073FC63F" w14:textId="59B01E43" w:rsidR="00EA2A4F" w:rsidRPr="006E6A0F" w:rsidRDefault="00EA2A4F" w:rsidP="003135D3">
      <w:pPr>
        <w:spacing w:before="240"/>
        <w:jc w:val="both"/>
        <w:rPr>
          <w:rFonts w:cstheme="minorHAnsi"/>
          <w:u w:val="single"/>
        </w:rPr>
      </w:pPr>
      <w:r w:rsidRPr="006E6A0F">
        <w:rPr>
          <w:rFonts w:cstheme="minorHAnsi"/>
          <w:u w:val="single"/>
        </w:rPr>
        <w:t>B Grade</w:t>
      </w:r>
    </w:p>
    <w:p w14:paraId="70D83090" w14:textId="55CE89EE" w:rsidR="003135D3" w:rsidRDefault="003135D3" w:rsidP="003135D3">
      <w:pPr>
        <w:ind w:firstLine="720"/>
        <w:jc w:val="both"/>
        <w:rPr>
          <w:rFonts w:cstheme="minorHAnsi"/>
        </w:rPr>
      </w:pPr>
      <w:r>
        <w:rPr>
          <w:rFonts w:cstheme="minorHAnsi"/>
          <w:noProof/>
        </w:rPr>
        <w:drawing>
          <wp:inline distT="0" distB="0" distL="0" distR="0" wp14:anchorId="1098F2CA" wp14:editId="3D365D01">
            <wp:extent cx="3002187" cy="2352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BG.jpg"/>
                    <pic:cNvPicPr/>
                  </pic:nvPicPr>
                  <pic:blipFill rotWithShape="1">
                    <a:blip r:embed="rId10" cstate="print">
                      <a:extLst>
                        <a:ext uri="{28A0092B-C50C-407E-A947-70E740481C1C}">
                          <a14:useLocalDpi xmlns:a14="http://schemas.microsoft.com/office/drawing/2010/main" val="0"/>
                        </a:ext>
                      </a:extLst>
                    </a:blip>
                    <a:srcRect l="7148" t="6286" r="29591" b="27616"/>
                    <a:stretch/>
                  </pic:blipFill>
                  <pic:spPr bwMode="auto">
                    <a:xfrm>
                      <a:off x="0" y="0"/>
                      <a:ext cx="3004583" cy="2354553"/>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ab/>
      </w:r>
    </w:p>
    <w:p w14:paraId="2C1013A1" w14:textId="2C9592D8" w:rsidR="003135D3" w:rsidRDefault="003135D3" w:rsidP="000C1F61">
      <w:pPr>
        <w:pStyle w:val="NoSpacing"/>
        <w:ind w:firstLine="720"/>
        <w:jc w:val="both"/>
        <w:rPr>
          <w:rFonts w:cstheme="minorHAnsi"/>
          <w:i/>
          <w:sz w:val="20"/>
        </w:rPr>
      </w:pPr>
      <w:r>
        <w:rPr>
          <w:rFonts w:cstheme="minorHAnsi"/>
          <w:i/>
          <w:sz w:val="20"/>
        </w:rPr>
        <w:t xml:space="preserve">L-R: </w:t>
      </w:r>
      <w:r w:rsidR="005A4C2F">
        <w:rPr>
          <w:rFonts w:cstheme="minorHAnsi"/>
          <w:i/>
          <w:sz w:val="20"/>
        </w:rPr>
        <w:t>Blake Caspersz, Kyle Magee &amp; Matt Barry</w:t>
      </w:r>
      <w:r>
        <w:rPr>
          <w:rFonts w:cstheme="minorHAnsi"/>
          <w:i/>
          <w:sz w:val="20"/>
        </w:rPr>
        <w:tab/>
      </w:r>
      <w:r>
        <w:rPr>
          <w:rFonts w:cstheme="minorHAnsi"/>
          <w:i/>
          <w:sz w:val="20"/>
        </w:rPr>
        <w:tab/>
      </w:r>
      <w:r>
        <w:rPr>
          <w:rFonts w:cstheme="minorHAnsi"/>
          <w:i/>
          <w:sz w:val="20"/>
        </w:rPr>
        <w:tab/>
      </w:r>
      <w:r>
        <w:rPr>
          <w:rFonts w:cstheme="minorHAnsi"/>
          <w:i/>
          <w:sz w:val="20"/>
        </w:rPr>
        <w:tab/>
      </w:r>
      <w:r>
        <w:rPr>
          <w:rFonts w:cstheme="minorHAnsi"/>
          <w:i/>
          <w:sz w:val="20"/>
        </w:rPr>
        <w:tab/>
      </w:r>
      <w:r>
        <w:rPr>
          <w:rFonts w:cstheme="minorHAnsi"/>
          <w:i/>
          <w:sz w:val="20"/>
        </w:rPr>
        <w:tab/>
      </w:r>
      <w:r>
        <w:rPr>
          <w:rFonts w:cstheme="minorHAnsi"/>
          <w:i/>
          <w:sz w:val="20"/>
        </w:rPr>
        <w:tab/>
      </w:r>
    </w:p>
    <w:p w14:paraId="2E1BA8A1" w14:textId="77777777" w:rsidR="003135D3" w:rsidRDefault="003135D3" w:rsidP="003135D3">
      <w:pPr>
        <w:pStyle w:val="NoSpacing"/>
        <w:jc w:val="both"/>
        <w:rPr>
          <w:rFonts w:cstheme="minorHAnsi"/>
        </w:rPr>
      </w:pPr>
    </w:p>
    <w:p w14:paraId="0F296818" w14:textId="5DFCF18E" w:rsidR="00B00AA6" w:rsidRPr="006E6A0F" w:rsidRDefault="00B00AA6" w:rsidP="003126A7">
      <w:pPr>
        <w:jc w:val="both"/>
        <w:rPr>
          <w:rFonts w:cstheme="minorHAnsi"/>
        </w:rPr>
      </w:pPr>
      <w:r w:rsidRPr="006E6A0F">
        <w:rPr>
          <w:rFonts w:cstheme="minorHAnsi"/>
        </w:rPr>
        <w:t>The</w:t>
      </w:r>
      <w:r w:rsidR="004047AF" w:rsidRPr="006E6A0F">
        <w:rPr>
          <w:rFonts w:cstheme="minorHAnsi"/>
        </w:rPr>
        <w:t xml:space="preserve"> top seed for this event was Ballarat’s Blake Caspersz, who had won the </w:t>
      </w:r>
      <w:r w:rsidR="005303CE">
        <w:rPr>
          <w:rFonts w:cstheme="minorHAnsi"/>
        </w:rPr>
        <w:t xml:space="preserve">2018 </w:t>
      </w:r>
      <w:r w:rsidR="004047AF" w:rsidRPr="006E6A0F">
        <w:rPr>
          <w:rFonts w:cstheme="minorHAnsi"/>
        </w:rPr>
        <w:t xml:space="preserve">Ballarat Open and was runner-up in the </w:t>
      </w:r>
      <w:r w:rsidR="005303CE">
        <w:rPr>
          <w:rFonts w:cstheme="minorHAnsi"/>
        </w:rPr>
        <w:t xml:space="preserve">2019 </w:t>
      </w:r>
      <w:r w:rsidR="004047AF" w:rsidRPr="006E6A0F">
        <w:rPr>
          <w:rFonts w:cstheme="minorHAnsi"/>
        </w:rPr>
        <w:t>ESRA B grade events at his two</w:t>
      </w:r>
      <w:r w:rsidR="003F6282" w:rsidRPr="006E6A0F">
        <w:rPr>
          <w:rFonts w:cstheme="minorHAnsi"/>
        </w:rPr>
        <w:t xml:space="preserve"> previous</w:t>
      </w:r>
      <w:r w:rsidR="004047AF" w:rsidRPr="006E6A0F">
        <w:rPr>
          <w:rFonts w:cstheme="minorHAnsi"/>
        </w:rPr>
        <w:t xml:space="preserve"> GP appearances, but there was no doubt </w:t>
      </w:r>
      <w:r w:rsidRPr="006E6A0F">
        <w:rPr>
          <w:rFonts w:cstheme="minorHAnsi"/>
        </w:rPr>
        <w:t xml:space="preserve"> </w:t>
      </w:r>
      <w:r w:rsidR="004047AF" w:rsidRPr="006E6A0F">
        <w:rPr>
          <w:rFonts w:cstheme="minorHAnsi"/>
        </w:rPr>
        <w:t xml:space="preserve">that </w:t>
      </w:r>
      <w:r w:rsidRPr="006E6A0F">
        <w:rPr>
          <w:rFonts w:cstheme="minorHAnsi"/>
        </w:rPr>
        <w:t xml:space="preserve"> </w:t>
      </w:r>
      <w:r w:rsidR="00E70957" w:rsidRPr="006E6A0F">
        <w:rPr>
          <w:rFonts w:cstheme="minorHAnsi"/>
        </w:rPr>
        <w:t xml:space="preserve">Commercial Club’s </w:t>
      </w:r>
      <w:r w:rsidR="004047AF" w:rsidRPr="006E6A0F">
        <w:rPr>
          <w:rFonts w:cstheme="minorHAnsi"/>
        </w:rPr>
        <w:t>third seeded Kyle Magee was going to be a tough nut to crack following his semi final loss to Jordan Rounds in the 2018 Australian B Grade event, although that was his only GP event in the past eighteen months.</w:t>
      </w:r>
    </w:p>
    <w:p w14:paraId="47282D9D" w14:textId="51E403A3" w:rsidR="004047AF" w:rsidRPr="006E6A0F" w:rsidRDefault="004047AF" w:rsidP="003126A7">
      <w:pPr>
        <w:jc w:val="both"/>
        <w:rPr>
          <w:rFonts w:cstheme="minorHAnsi"/>
        </w:rPr>
      </w:pPr>
      <w:r w:rsidRPr="006E6A0F">
        <w:rPr>
          <w:rFonts w:cstheme="minorHAnsi"/>
        </w:rPr>
        <w:t xml:space="preserve">In the end both players reached the final climax, but not without </w:t>
      </w:r>
      <w:r w:rsidR="009E50A7" w:rsidRPr="006E6A0F">
        <w:rPr>
          <w:rFonts w:cstheme="minorHAnsi"/>
        </w:rPr>
        <w:t xml:space="preserve">both </w:t>
      </w:r>
      <w:r w:rsidR="005303CE" w:rsidRPr="006E6A0F">
        <w:rPr>
          <w:rFonts w:cstheme="minorHAnsi"/>
        </w:rPr>
        <w:t>surviving tough</w:t>
      </w:r>
      <w:r w:rsidRPr="006E6A0F">
        <w:rPr>
          <w:rFonts w:cstheme="minorHAnsi"/>
        </w:rPr>
        <w:t xml:space="preserve"> semi</w:t>
      </w:r>
      <w:r w:rsidR="009E50A7" w:rsidRPr="006E6A0F">
        <w:rPr>
          <w:rFonts w:cstheme="minorHAnsi"/>
        </w:rPr>
        <w:t xml:space="preserve"> final encounters, with Caspersz edging out SS&amp;A’s Cory Sutcliffe, 21/14, 17/21, 21/17, and Magee staving off a brave challenge </w:t>
      </w:r>
      <w:r w:rsidR="0021748B" w:rsidRPr="006E6A0F">
        <w:rPr>
          <w:rFonts w:cstheme="minorHAnsi"/>
        </w:rPr>
        <w:t>from his</w:t>
      </w:r>
      <w:r w:rsidR="009E50A7" w:rsidRPr="006E6A0F">
        <w:rPr>
          <w:rFonts w:cstheme="minorHAnsi"/>
        </w:rPr>
        <w:t xml:space="preserve"> Wodonga stable mate Campbell Shobbrook, 21/17, 22/20.</w:t>
      </w:r>
    </w:p>
    <w:p w14:paraId="3D5BEE62" w14:textId="519583B0" w:rsidR="00DE07CF" w:rsidRPr="006E6A0F" w:rsidRDefault="009E50A7" w:rsidP="00EB4BA0">
      <w:pPr>
        <w:jc w:val="both"/>
        <w:rPr>
          <w:rFonts w:cstheme="minorHAnsi"/>
        </w:rPr>
      </w:pPr>
      <w:r w:rsidRPr="006E6A0F">
        <w:rPr>
          <w:rFonts w:cstheme="minorHAnsi"/>
        </w:rPr>
        <w:t>The final was an epic event, with the lead continually changing throughout until Magee won the 111</w:t>
      </w:r>
      <w:r w:rsidRPr="006E6A0F">
        <w:rPr>
          <w:rFonts w:cstheme="minorHAnsi"/>
          <w:vertAlign w:val="superscript"/>
        </w:rPr>
        <w:t>th</w:t>
      </w:r>
      <w:r w:rsidRPr="006E6A0F">
        <w:rPr>
          <w:rFonts w:cstheme="minorHAnsi"/>
        </w:rPr>
        <w:t xml:space="preserve"> point of the match and </w:t>
      </w:r>
      <w:r w:rsidR="003D5773" w:rsidRPr="006E6A0F">
        <w:rPr>
          <w:rFonts w:cstheme="minorHAnsi"/>
        </w:rPr>
        <w:t xml:space="preserve">taking </w:t>
      </w:r>
      <w:r w:rsidRPr="006E6A0F">
        <w:rPr>
          <w:rFonts w:cstheme="minorHAnsi"/>
        </w:rPr>
        <w:t>the title, 21/13, 20/22, 21/14</w:t>
      </w:r>
      <w:r w:rsidR="003D5773" w:rsidRPr="006E6A0F">
        <w:rPr>
          <w:rFonts w:cstheme="minorHAnsi"/>
        </w:rPr>
        <w:t xml:space="preserve">, but at least there was some consolation for Caspersz as his second placing elevated him to the top of the rankings table. </w:t>
      </w:r>
      <w:r w:rsidR="00D93DE5" w:rsidRPr="006E6A0F">
        <w:rPr>
          <w:rFonts w:cstheme="minorHAnsi"/>
        </w:rPr>
        <w:t xml:space="preserve"> </w:t>
      </w:r>
    </w:p>
    <w:p w14:paraId="0AD50CA2" w14:textId="70562CAF" w:rsidR="00A6023C" w:rsidRDefault="00254408" w:rsidP="00A6023C">
      <w:pPr>
        <w:rPr>
          <w:rFonts w:cstheme="minorHAnsi"/>
          <w:u w:val="single"/>
        </w:rPr>
      </w:pPr>
      <w:r w:rsidRPr="006E6A0F">
        <w:rPr>
          <w:rFonts w:cstheme="minorHAnsi"/>
          <w:u w:val="single"/>
        </w:rPr>
        <w:lastRenderedPageBreak/>
        <w:t>C GRADE</w:t>
      </w:r>
    </w:p>
    <w:p w14:paraId="203EF3C9" w14:textId="6A46BB14" w:rsidR="003135D3" w:rsidRDefault="003135D3" w:rsidP="003135D3">
      <w:pPr>
        <w:ind w:left="720" w:firstLine="720"/>
        <w:rPr>
          <w:rFonts w:cstheme="minorHAnsi"/>
          <w:u w:val="single"/>
        </w:rPr>
      </w:pPr>
      <w:r>
        <w:rPr>
          <w:rFonts w:cstheme="minorHAnsi"/>
          <w:noProof/>
          <w:u w:val="single"/>
        </w:rPr>
        <w:drawing>
          <wp:inline distT="0" distB="0" distL="0" distR="0" wp14:anchorId="05370CA7" wp14:editId="320E19B8">
            <wp:extent cx="3635024"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CG.jpg"/>
                    <pic:cNvPicPr/>
                  </pic:nvPicPr>
                  <pic:blipFill rotWithShape="1">
                    <a:blip r:embed="rId11" cstate="print">
                      <a:extLst>
                        <a:ext uri="{28A0092B-C50C-407E-A947-70E740481C1C}">
                          <a14:useLocalDpi xmlns:a14="http://schemas.microsoft.com/office/drawing/2010/main" val="0"/>
                        </a:ext>
                      </a:extLst>
                    </a:blip>
                    <a:srcRect l="4866" t="12165" r="18187" b="27616"/>
                    <a:stretch/>
                  </pic:blipFill>
                  <pic:spPr bwMode="auto">
                    <a:xfrm>
                      <a:off x="0" y="0"/>
                      <a:ext cx="3646690" cy="2140447"/>
                    </a:xfrm>
                    <a:prstGeom prst="rect">
                      <a:avLst/>
                    </a:prstGeom>
                    <a:ln>
                      <a:noFill/>
                    </a:ln>
                    <a:extLst>
                      <a:ext uri="{53640926-AAD7-44D8-BBD7-CCE9431645EC}">
                        <a14:shadowObscured xmlns:a14="http://schemas.microsoft.com/office/drawing/2010/main"/>
                      </a:ext>
                    </a:extLst>
                  </pic:spPr>
                </pic:pic>
              </a:graphicData>
            </a:graphic>
          </wp:inline>
        </w:drawing>
      </w:r>
    </w:p>
    <w:p w14:paraId="669A3241" w14:textId="095C8DE6" w:rsidR="003135D3" w:rsidRDefault="003135D3" w:rsidP="000C1F61">
      <w:pPr>
        <w:pStyle w:val="NoSpacing"/>
        <w:ind w:left="1440"/>
        <w:jc w:val="both"/>
        <w:rPr>
          <w:rFonts w:cstheme="minorHAnsi"/>
          <w:i/>
          <w:sz w:val="20"/>
        </w:rPr>
      </w:pPr>
      <w:r>
        <w:rPr>
          <w:rFonts w:cstheme="minorHAnsi"/>
          <w:i/>
          <w:sz w:val="20"/>
        </w:rPr>
        <w:t>L-R:</w:t>
      </w:r>
      <w:r w:rsidR="005A4C2F">
        <w:rPr>
          <w:rFonts w:cstheme="minorHAnsi"/>
          <w:i/>
          <w:sz w:val="20"/>
        </w:rPr>
        <w:t xml:space="preserve"> Ron Iverson, Michael Smits, Chris Rounds &amp; Matt Barry</w:t>
      </w:r>
      <w:r>
        <w:rPr>
          <w:rFonts w:cstheme="minorHAnsi"/>
          <w:i/>
          <w:sz w:val="20"/>
        </w:rPr>
        <w:t xml:space="preserve"> </w:t>
      </w:r>
    </w:p>
    <w:p w14:paraId="54CB890F" w14:textId="77777777" w:rsidR="003135D3" w:rsidRPr="003135D3" w:rsidRDefault="003135D3" w:rsidP="003135D3">
      <w:pPr>
        <w:pStyle w:val="NoSpacing"/>
        <w:jc w:val="both"/>
        <w:rPr>
          <w:rFonts w:cstheme="minorHAnsi"/>
        </w:rPr>
      </w:pPr>
    </w:p>
    <w:p w14:paraId="2A524CF7" w14:textId="4486E737" w:rsidR="001F5105" w:rsidRPr="006E6A0F" w:rsidRDefault="001F5105" w:rsidP="003126A7">
      <w:pPr>
        <w:rPr>
          <w:rFonts w:cstheme="minorHAnsi"/>
        </w:rPr>
      </w:pPr>
      <w:r w:rsidRPr="006E6A0F">
        <w:rPr>
          <w:rFonts w:cstheme="minorHAnsi"/>
        </w:rPr>
        <w:t>In what</w:t>
      </w:r>
      <w:r w:rsidR="00E13ABA" w:rsidRPr="006E6A0F">
        <w:rPr>
          <w:rFonts w:cstheme="minorHAnsi"/>
        </w:rPr>
        <w:t xml:space="preserve"> was the largest </w:t>
      </w:r>
      <w:r w:rsidRPr="006E6A0F">
        <w:rPr>
          <w:rFonts w:cstheme="minorHAnsi"/>
        </w:rPr>
        <w:t xml:space="preserve"> </w:t>
      </w:r>
      <w:r w:rsidR="00E13ABA" w:rsidRPr="006E6A0F">
        <w:rPr>
          <w:rFonts w:cstheme="minorHAnsi"/>
        </w:rPr>
        <w:t xml:space="preserve">and </w:t>
      </w:r>
      <w:r w:rsidRPr="006E6A0F">
        <w:rPr>
          <w:rFonts w:cstheme="minorHAnsi"/>
        </w:rPr>
        <w:t xml:space="preserve">most even field on the singles program, it was </w:t>
      </w:r>
      <w:r w:rsidR="00E13ABA" w:rsidRPr="006E6A0F">
        <w:rPr>
          <w:rFonts w:cstheme="minorHAnsi"/>
        </w:rPr>
        <w:t xml:space="preserve">Lakes Entrance’s </w:t>
      </w:r>
      <w:r w:rsidRPr="006E6A0F">
        <w:rPr>
          <w:rFonts w:cstheme="minorHAnsi"/>
        </w:rPr>
        <w:t xml:space="preserve"> </w:t>
      </w:r>
      <w:r w:rsidR="00E13ABA" w:rsidRPr="006E6A0F">
        <w:rPr>
          <w:rFonts w:cstheme="minorHAnsi"/>
        </w:rPr>
        <w:t>Chris Rounds</w:t>
      </w:r>
      <w:r w:rsidRPr="006E6A0F">
        <w:rPr>
          <w:rFonts w:cstheme="minorHAnsi"/>
        </w:rPr>
        <w:t xml:space="preserve"> who stormed through the field winning all four matches, the last three in </w:t>
      </w:r>
      <w:r w:rsidR="00164900" w:rsidRPr="006E6A0F">
        <w:rPr>
          <w:rFonts w:cstheme="minorHAnsi"/>
        </w:rPr>
        <w:t>three games</w:t>
      </w:r>
      <w:r w:rsidRPr="006E6A0F">
        <w:rPr>
          <w:rFonts w:cstheme="minorHAnsi"/>
        </w:rPr>
        <w:t xml:space="preserve">, </w:t>
      </w:r>
      <w:r w:rsidR="00E13ABA" w:rsidRPr="006E6A0F">
        <w:rPr>
          <w:rFonts w:cstheme="minorHAnsi"/>
        </w:rPr>
        <w:t xml:space="preserve">to make it a family double, </w:t>
      </w:r>
      <w:r w:rsidR="00C930A0" w:rsidRPr="006E6A0F">
        <w:rPr>
          <w:rFonts w:cstheme="minorHAnsi"/>
        </w:rPr>
        <w:t xml:space="preserve">as </w:t>
      </w:r>
      <w:r w:rsidR="00E13ABA" w:rsidRPr="006E6A0F">
        <w:rPr>
          <w:rFonts w:cstheme="minorHAnsi"/>
        </w:rPr>
        <w:t>his brother Jordan t</w:t>
      </w:r>
      <w:r w:rsidR="00C930A0" w:rsidRPr="006E6A0F">
        <w:rPr>
          <w:rFonts w:cstheme="minorHAnsi"/>
        </w:rPr>
        <w:t xml:space="preserve">ook </w:t>
      </w:r>
      <w:r w:rsidR="00E13ABA" w:rsidRPr="006E6A0F">
        <w:rPr>
          <w:rFonts w:cstheme="minorHAnsi"/>
        </w:rPr>
        <w:t xml:space="preserve"> out the A Grade event, </w:t>
      </w:r>
      <w:r w:rsidR="00C930A0" w:rsidRPr="006E6A0F">
        <w:rPr>
          <w:rFonts w:cstheme="minorHAnsi"/>
        </w:rPr>
        <w:t>and if that was not enough, they also captured the A Grade doubles title on the Sunday.</w:t>
      </w:r>
    </w:p>
    <w:p w14:paraId="325F565B" w14:textId="6FF7D284" w:rsidR="001F5105" w:rsidRPr="006E6A0F" w:rsidRDefault="001F5105" w:rsidP="001F5105">
      <w:pPr>
        <w:jc w:val="both"/>
        <w:rPr>
          <w:rFonts w:cstheme="minorHAnsi"/>
        </w:rPr>
      </w:pPr>
      <w:r w:rsidRPr="006E6A0F">
        <w:rPr>
          <w:rFonts w:cstheme="minorHAnsi"/>
        </w:rPr>
        <w:t xml:space="preserve">After overcoming </w:t>
      </w:r>
      <w:r w:rsidR="00C930A0" w:rsidRPr="006E6A0F">
        <w:rPr>
          <w:rFonts w:cstheme="minorHAnsi"/>
        </w:rPr>
        <w:t>local hope Shaun Quinn</w:t>
      </w:r>
      <w:r w:rsidRPr="006E6A0F">
        <w:rPr>
          <w:rFonts w:cstheme="minorHAnsi"/>
        </w:rPr>
        <w:t xml:space="preserve"> in straight games, </w:t>
      </w:r>
      <w:r w:rsidR="00C930A0" w:rsidRPr="006E6A0F">
        <w:rPr>
          <w:rFonts w:cstheme="minorHAnsi"/>
        </w:rPr>
        <w:t>Rounds</w:t>
      </w:r>
      <w:r w:rsidRPr="006E6A0F">
        <w:rPr>
          <w:rFonts w:cstheme="minorHAnsi"/>
        </w:rPr>
        <w:t xml:space="preserve"> had the temerity to knock over </w:t>
      </w:r>
      <w:r w:rsidR="00C930A0" w:rsidRPr="006E6A0F">
        <w:rPr>
          <w:rFonts w:cstheme="minorHAnsi"/>
        </w:rPr>
        <w:t xml:space="preserve">Wodonga’s second seeded Justin Chu, 19/21, 22/20, 21/17, and </w:t>
      </w:r>
      <w:r w:rsidRPr="006E6A0F">
        <w:rPr>
          <w:rFonts w:cstheme="minorHAnsi"/>
        </w:rPr>
        <w:t>Commercial Club</w:t>
      </w:r>
      <w:r w:rsidR="00C930A0" w:rsidRPr="006E6A0F">
        <w:rPr>
          <w:rFonts w:cstheme="minorHAnsi"/>
        </w:rPr>
        <w:t>’s</w:t>
      </w:r>
      <w:r w:rsidRPr="006E6A0F">
        <w:rPr>
          <w:rFonts w:cstheme="minorHAnsi"/>
        </w:rPr>
        <w:t xml:space="preserve"> third seeded </w:t>
      </w:r>
      <w:r w:rsidR="00C930A0" w:rsidRPr="006E6A0F">
        <w:rPr>
          <w:rFonts w:cstheme="minorHAnsi"/>
        </w:rPr>
        <w:t xml:space="preserve">Alex Brigden, </w:t>
      </w:r>
      <w:r w:rsidRPr="006E6A0F">
        <w:rPr>
          <w:rFonts w:cstheme="minorHAnsi"/>
        </w:rPr>
        <w:t xml:space="preserve">20/22, </w:t>
      </w:r>
      <w:r w:rsidR="005F21AC" w:rsidRPr="006E6A0F">
        <w:rPr>
          <w:rFonts w:cstheme="minorHAnsi"/>
        </w:rPr>
        <w:t>21/1</w:t>
      </w:r>
      <w:r w:rsidR="00C930A0" w:rsidRPr="006E6A0F">
        <w:rPr>
          <w:rFonts w:cstheme="minorHAnsi"/>
        </w:rPr>
        <w:t>9</w:t>
      </w:r>
      <w:r w:rsidR="005F21AC" w:rsidRPr="006E6A0F">
        <w:rPr>
          <w:rFonts w:cstheme="minorHAnsi"/>
        </w:rPr>
        <w:t>,</w:t>
      </w:r>
      <w:r w:rsidR="00C930A0" w:rsidRPr="006E6A0F">
        <w:rPr>
          <w:rFonts w:cstheme="minorHAnsi"/>
        </w:rPr>
        <w:t xml:space="preserve"> 21/18</w:t>
      </w:r>
      <w:r w:rsidR="003F6282" w:rsidRPr="006E6A0F">
        <w:rPr>
          <w:rFonts w:cstheme="minorHAnsi"/>
        </w:rPr>
        <w:t>.</w:t>
      </w:r>
      <w:r w:rsidR="005F21AC" w:rsidRPr="006E6A0F">
        <w:rPr>
          <w:rFonts w:cstheme="minorHAnsi"/>
        </w:rPr>
        <w:t xml:space="preserve"> </w:t>
      </w:r>
    </w:p>
    <w:p w14:paraId="0E80A47F" w14:textId="3C7A95B8" w:rsidR="001F5105" w:rsidRPr="006E6A0F" w:rsidRDefault="001F5105" w:rsidP="001F5105">
      <w:pPr>
        <w:jc w:val="both"/>
        <w:rPr>
          <w:rFonts w:cstheme="minorHAnsi"/>
        </w:rPr>
      </w:pPr>
      <w:r w:rsidRPr="006E6A0F">
        <w:rPr>
          <w:rFonts w:cstheme="minorHAnsi"/>
        </w:rPr>
        <w:t xml:space="preserve">Meanwhile, </w:t>
      </w:r>
      <w:r w:rsidR="009403CA" w:rsidRPr="006E6A0F">
        <w:rPr>
          <w:rFonts w:cstheme="minorHAnsi"/>
        </w:rPr>
        <w:t xml:space="preserve">SS&amp;A’s </w:t>
      </w:r>
      <w:r w:rsidR="005F21AC" w:rsidRPr="006E6A0F">
        <w:rPr>
          <w:rFonts w:cstheme="minorHAnsi"/>
        </w:rPr>
        <w:t xml:space="preserve">“ </w:t>
      </w:r>
      <w:r w:rsidR="009403CA" w:rsidRPr="006E6A0F">
        <w:rPr>
          <w:rFonts w:cstheme="minorHAnsi"/>
        </w:rPr>
        <w:t>Warhorse</w:t>
      </w:r>
      <w:r w:rsidR="005F21AC" w:rsidRPr="006E6A0F">
        <w:rPr>
          <w:rFonts w:cstheme="minorHAnsi"/>
        </w:rPr>
        <w:t xml:space="preserve">” and </w:t>
      </w:r>
      <w:r w:rsidR="009403CA" w:rsidRPr="006E6A0F">
        <w:rPr>
          <w:rFonts w:cstheme="minorHAnsi"/>
        </w:rPr>
        <w:t>eighth</w:t>
      </w:r>
      <w:r w:rsidR="005F21AC" w:rsidRPr="006E6A0F">
        <w:rPr>
          <w:rFonts w:cstheme="minorHAnsi"/>
        </w:rPr>
        <w:t xml:space="preserve"> seeded </w:t>
      </w:r>
      <w:r w:rsidR="009403CA" w:rsidRPr="006E6A0F">
        <w:rPr>
          <w:rFonts w:cstheme="minorHAnsi"/>
        </w:rPr>
        <w:t>Ron Iverson</w:t>
      </w:r>
      <w:r w:rsidR="005F21AC" w:rsidRPr="006E6A0F">
        <w:rPr>
          <w:rFonts w:cstheme="minorHAnsi"/>
        </w:rPr>
        <w:t xml:space="preserve">, </w:t>
      </w:r>
      <w:r w:rsidRPr="006E6A0F">
        <w:rPr>
          <w:rFonts w:cstheme="minorHAnsi"/>
        </w:rPr>
        <w:t xml:space="preserve">was putting the sword to all and sundry in the </w:t>
      </w:r>
      <w:r w:rsidR="005F21AC" w:rsidRPr="006E6A0F">
        <w:rPr>
          <w:rFonts w:cstheme="minorHAnsi"/>
        </w:rPr>
        <w:t>top</w:t>
      </w:r>
      <w:r w:rsidRPr="006E6A0F">
        <w:rPr>
          <w:rFonts w:cstheme="minorHAnsi"/>
        </w:rPr>
        <w:t xml:space="preserve"> half of the draw, including </w:t>
      </w:r>
      <w:r w:rsidR="005F21AC" w:rsidRPr="006E6A0F">
        <w:rPr>
          <w:rFonts w:cstheme="minorHAnsi"/>
        </w:rPr>
        <w:t xml:space="preserve">Wangaratta </w:t>
      </w:r>
      <w:r w:rsidR="009403CA" w:rsidRPr="006E6A0F">
        <w:rPr>
          <w:rFonts w:cstheme="minorHAnsi"/>
        </w:rPr>
        <w:t>duo Peter Anderson, 19/21, 22/20, 21/17, and Rod Dunbar 21/7, 21/12, who had earlier eliminated top seeded Michael Brigden, then coming from a game down to outlast Commercial Club’s fifth seeded Tim Darmody, 21/22, 21/17, 21/17</w:t>
      </w:r>
      <w:r w:rsidR="000C5EF2" w:rsidRPr="006E6A0F">
        <w:rPr>
          <w:rFonts w:cstheme="minorHAnsi"/>
        </w:rPr>
        <w:t>.</w:t>
      </w:r>
    </w:p>
    <w:p w14:paraId="783361E4" w14:textId="22D460D2" w:rsidR="001F5105" w:rsidRPr="006E6A0F" w:rsidRDefault="001F5105" w:rsidP="001F5105">
      <w:pPr>
        <w:jc w:val="both"/>
        <w:rPr>
          <w:rFonts w:cstheme="minorHAnsi"/>
        </w:rPr>
      </w:pPr>
      <w:r w:rsidRPr="006E6A0F">
        <w:rPr>
          <w:rFonts w:cstheme="minorHAnsi"/>
        </w:rPr>
        <w:t xml:space="preserve">As with many other singles contests at this </w:t>
      </w:r>
      <w:r w:rsidR="005F21AC" w:rsidRPr="006E6A0F">
        <w:rPr>
          <w:rFonts w:cstheme="minorHAnsi"/>
        </w:rPr>
        <w:t>tournament</w:t>
      </w:r>
      <w:r w:rsidRPr="006E6A0F">
        <w:rPr>
          <w:rFonts w:cstheme="minorHAnsi"/>
        </w:rPr>
        <w:t>, the final was another lengthy</w:t>
      </w:r>
      <w:r w:rsidR="005F21AC" w:rsidRPr="006E6A0F">
        <w:rPr>
          <w:rFonts w:cstheme="minorHAnsi"/>
        </w:rPr>
        <w:t xml:space="preserve"> and spine tingling </w:t>
      </w:r>
      <w:r w:rsidRPr="006E6A0F">
        <w:rPr>
          <w:rFonts w:cstheme="minorHAnsi"/>
        </w:rPr>
        <w:t xml:space="preserve"> encounter with </w:t>
      </w:r>
      <w:r w:rsidR="000C5EF2" w:rsidRPr="006E6A0F">
        <w:rPr>
          <w:rFonts w:cstheme="minorHAnsi"/>
        </w:rPr>
        <w:t>Rounds</w:t>
      </w:r>
      <w:r w:rsidR="005F21AC" w:rsidRPr="006E6A0F">
        <w:rPr>
          <w:rFonts w:cstheme="minorHAnsi"/>
        </w:rPr>
        <w:t xml:space="preserve"> </w:t>
      </w:r>
      <w:r w:rsidRPr="006E6A0F">
        <w:rPr>
          <w:rFonts w:cstheme="minorHAnsi"/>
        </w:rPr>
        <w:t xml:space="preserve"> finally capturing the title, </w:t>
      </w:r>
      <w:r w:rsidR="000C5EF2" w:rsidRPr="006E6A0F">
        <w:rPr>
          <w:rFonts w:cstheme="minorHAnsi"/>
        </w:rPr>
        <w:t>21/11, 15/21, 21/19</w:t>
      </w:r>
      <w:r w:rsidRPr="006E6A0F">
        <w:rPr>
          <w:rFonts w:cstheme="minorHAnsi"/>
        </w:rPr>
        <w:t xml:space="preserve">, </w:t>
      </w:r>
      <w:r w:rsidR="000C5EF2" w:rsidRPr="006E6A0F">
        <w:rPr>
          <w:rFonts w:cstheme="minorHAnsi"/>
        </w:rPr>
        <w:t>with the final point being the 413</w:t>
      </w:r>
      <w:r w:rsidR="000C5EF2" w:rsidRPr="006E6A0F">
        <w:rPr>
          <w:rFonts w:cstheme="minorHAnsi"/>
          <w:vertAlign w:val="superscript"/>
        </w:rPr>
        <w:t>th</w:t>
      </w:r>
      <w:r w:rsidR="000C5EF2" w:rsidRPr="006E6A0F">
        <w:rPr>
          <w:rFonts w:cstheme="minorHAnsi"/>
        </w:rPr>
        <w:t xml:space="preserve"> that he had played throughout this event, which was only 17 points more than what Iverson had played in.</w:t>
      </w:r>
    </w:p>
    <w:p w14:paraId="20F4908E" w14:textId="05323BB0" w:rsidR="00286800" w:rsidRPr="006E6A0F" w:rsidRDefault="003F6282" w:rsidP="001F5105">
      <w:pPr>
        <w:jc w:val="both"/>
        <w:rPr>
          <w:rFonts w:cstheme="minorHAnsi"/>
        </w:rPr>
      </w:pPr>
      <w:r w:rsidRPr="006E6A0F">
        <w:rPr>
          <w:rFonts w:cstheme="minorHAnsi"/>
        </w:rPr>
        <w:t xml:space="preserve">The win has </w:t>
      </w:r>
      <w:r w:rsidR="00370A7D" w:rsidRPr="006E6A0F">
        <w:rPr>
          <w:rFonts w:cstheme="minorHAnsi"/>
        </w:rPr>
        <w:t>him now s</w:t>
      </w:r>
      <w:r w:rsidR="00286800" w:rsidRPr="006E6A0F">
        <w:rPr>
          <w:rFonts w:cstheme="minorHAnsi"/>
        </w:rPr>
        <w:t>haring the lead</w:t>
      </w:r>
      <w:r w:rsidR="00370A7D" w:rsidRPr="006E6A0F">
        <w:rPr>
          <w:rFonts w:cstheme="minorHAnsi"/>
        </w:rPr>
        <w:t xml:space="preserve"> on the rankings table with Mt. District’s Robert Collins.</w:t>
      </w:r>
    </w:p>
    <w:p w14:paraId="663F6C26" w14:textId="1F214EA8" w:rsidR="00897FC9" w:rsidRDefault="005F1854" w:rsidP="00EB4BA0">
      <w:pPr>
        <w:jc w:val="both"/>
        <w:rPr>
          <w:rFonts w:cstheme="minorHAnsi"/>
          <w:u w:val="single"/>
        </w:rPr>
      </w:pPr>
      <w:r>
        <w:rPr>
          <w:rFonts w:cstheme="minorHAnsi"/>
          <w:noProof/>
          <w:u w:val="single"/>
        </w:rPr>
        <w:drawing>
          <wp:anchor distT="0" distB="0" distL="114300" distR="114300" simplePos="0" relativeHeight="251706368" behindDoc="0" locked="0" layoutInCell="1" allowOverlap="1" wp14:anchorId="39F4D896" wp14:editId="22236762">
            <wp:simplePos x="0" y="0"/>
            <wp:positionH relativeFrom="column">
              <wp:posOffset>3028315</wp:posOffset>
            </wp:positionH>
            <wp:positionV relativeFrom="paragraph">
              <wp:posOffset>231140</wp:posOffset>
            </wp:positionV>
            <wp:extent cx="3194685" cy="2190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G.jpg"/>
                    <pic:cNvPicPr/>
                  </pic:nvPicPr>
                  <pic:blipFill rotWithShape="1">
                    <a:blip r:embed="rId12" cstate="print">
                      <a:extLst>
                        <a:ext uri="{28A0092B-C50C-407E-A947-70E740481C1C}">
                          <a14:useLocalDpi xmlns:a14="http://schemas.microsoft.com/office/drawing/2010/main" val="0"/>
                        </a:ext>
                      </a:extLst>
                    </a:blip>
                    <a:srcRect l="11405" t="10949" r="17883" b="24371"/>
                    <a:stretch/>
                  </pic:blipFill>
                  <pic:spPr bwMode="auto">
                    <a:xfrm>
                      <a:off x="0" y="0"/>
                      <a:ext cx="319468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FC9" w:rsidRPr="006E6A0F">
        <w:rPr>
          <w:rFonts w:cstheme="minorHAnsi"/>
          <w:u w:val="single"/>
        </w:rPr>
        <w:t>D GRADE</w:t>
      </w:r>
    </w:p>
    <w:p w14:paraId="0CF58F0A" w14:textId="78563AF9" w:rsidR="005F1854" w:rsidRDefault="00885FA9" w:rsidP="005F1854">
      <w:pPr>
        <w:jc w:val="both"/>
        <w:rPr>
          <w:rFonts w:cstheme="minorHAnsi"/>
        </w:rPr>
      </w:pPr>
      <w:r w:rsidRPr="006E6A0F">
        <w:rPr>
          <w:rFonts w:cstheme="minorHAnsi"/>
        </w:rPr>
        <w:t>This event contained</w:t>
      </w:r>
      <w:r w:rsidR="001D34BD" w:rsidRPr="006E6A0F">
        <w:rPr>
          <w:rFonts w:cstheme="minorHAnsi"/>
        </w:rPr>
        <w:t xml:space="preserve"> </w:t>
      </w:r>
      <w:r w:rsidR="00542403" w:rsidRPr="006E6A0F">
        <w:rPr>
          <w:rFonts w:cstheme="minorHAnsi"/>
        </w:rPr>
        <w:t>players from three states</w:t>
      </w:r>
      <w:r w:rsidR="003D7EB6" w:rsidRPr="006E6A0F">
        <w:rPr>
          <w:rFonts w:cstheme="minorHAnsi"/>
        </w:rPr>
        <w:t xml:space="preserve">, many who </w:t>
      </w:r>
      <w:r w:rsidR="00370A7D" w:rsidRPr="006E6A0F">
        <w:rPr>
          <w:rFonts w:cstheme="minorHAnsi"/>
        </w:rPr>
        <w:t xml:space="preserve">have </w:t>
      </w:r>
      <w:r w:rsidR="003D7EB6" w:rsidRPr="006E6A0F">
        <w:rPr>
          <w:rFonts w:cstheme="minorHAnsi"/>
        </w:rPr>
        <w:t xml:space="preserve">played in several GP events, with the Commercial </w:t>
      </w:r>
      <w:r w:rsidR="00826434" w:rsidRPr="006E6A0F">
        <w:rPr>
          <w:rFonts w:cstheme="minorHAnsi"/>
        </w:rPr>
        <w:t>C</w:t>
      </w:r>
      <w:r w:rsidR="003D7EB6" w:rsidRPr="006E6A0F">
        <w:rPr>
          <w:rFonts w:cstheme="minorHAnsi"/>
        </w:rPr>
        <w:t>ub duo of Paul Morgan and Cheryl Brigden</w:t>
      </w:r>
      <w:r w:rsidR="00826434" w:rsidRPr="006E6A0F">
        <w:rPr>
          <w:rFonts w:cstheme="minorHAnsi"/>
        </w:rPr>
        <w:t xml:space="preserve"> </w:t>
      </w:r>
      <w:r w:rsidR="003D7EB6" w:rsidRPr="006E6A0F">
        <w:rPr>
          <w:rFonts w:cstheme="minorHAnsi"/>
        </w:rPr>
        <w:t>seeded to meet in the finale, but the virtual  unknown was Scott Haberecht who had only played in one GP event, the 2018 Australian Open where he lost at the quarter final stage.</w:t>
      </w:r>
    </w:p>
    <w:p w14:paraId="6E4C9EAC" w14:textId="4D97F534" w:rsidR="005F1854" w:rsidRDefault="003D7EB6" w:rsidP="00551AE2">
      <w:pPr>
        <w:pStyle w:val="NoSpacing"/>
        <w:spacing w:line="276" w:lineRule="auto"/>
        <w:jc w:val="both"/>
        <w:rPr>
          <w:rFonts w:cstheme="minorHAnsi"/>
          <w:i/>
          <w:sz w:val="20"/>
        </w:rPr>
      </w:pPr>
      <w:r w:rsidRPr="006E6A0F">
        <w:rPr>
          <w:rFonts w:cstheme="minorHAnsi"/>
        </w:rPr>
        <w:t xml:space="preserve">Morgan </w:t>
      </w:r>
      <w:r w:rsidR="00E17B9E" w:rsidRPr="006E6A0F">
        <w:rPr>
          <w:rFonts w:cstheme="minorHAnsi"/>
        </w:rPr>
        <w:t>was unstoppable in the top half of the draw, reaching the final after accounting for eighth</w:t>
      </w:r>
      <w:r w:rsidR="009D3A95" w:rsidRPr="006E6A0F">
        <w:rPr>
          <w:rFonts w:cstheme="minorHAnsi"/>
        </w:rPr>
        <w:t xml:space="preserve"> seeded </w:t>
      </w:r>
      <w:r w:rsidRPr="006E6A0F">
        <w:rPr>
          <w:rFonts w:cstheme="minorHAnsi"/>
        </w:rPr>
        <w:t xml:space="preserve">Marion Baines </w:t>
      </w:r>
      <w:r w:rsidR="009D3A95" w:rsidRPr="006E6A0F">
        <w:rPr>
          <w:rFonts w:cstheme="minorHAnsi"/>
        </w:rPr>
        <w:t>and f</w:t>
      </w:r>
      <w:r w:rsidRPr="006E6A0F">
        <w:rPr>
          <w:rFonts w:cstheme="minorHAnsi"/>
        </w:rPr>
        <w:t xml:space="preserve">ifth </w:t>
      </w:r>
      <w:r w:rsidR="009D3A95" w:rsidRPr="006E6A0F">
        <w:rPr>
          <w:rFonts w:cstheme="minorHAnsi"/>
        </w:rPr>
        <w:t xml:space="preserve">seeded </w:t>
      </w:r>
      <w:r w:rsidRPr="006E6A0F">
        <w:rPr>
          <w:rFonts w:cstheme="minorHAnsi"/>
        </w:rPr>
        <w:t>Leanne Haley</w:t>
      </w:r>
      <w:r w:rsidR="009D3A95" w:rsidRPr="006E6A0F">
        <w:rPr>
          <w:rFonts w:cstheme="minorHAnsi"/>
        </w:rPr>
        <w:t xml:space="preserve"> in straight games at the quarter and </w:t>
      </w:r>
      <w:r w:rsidR="003135D3" w:rsidRPr="006E6A0F">
        <w:rPr>
          <w:rFonts w:cstheme="minorHAnsi"/>
        </w:rPr>
        <w:t>semi-final</w:t>
      </w:r>
      <w:r w:rsidR="009D3A95" w:rsidRPr="006E6A0F">
        <w:rPr>
          <w:rFonts w:cstheme="minorHAnsi"/>
        </w:rPr>
        <w:t xml:space="preserve"> stages respectively.</w:t>
      </w:r>
      <w:r w:rsidR="005F1854">
        <w:rPr>
          <w:rFonts w:cstheme="minorHAnsi"/>
        </w:rPr>
        <w:tab/>
      </w:r>
      <w:r w:rsidR="005F1854">
        <w:rPr>
          <w:rFonts w:cstheme="minorHAnsi"/>
        </w:rPr>
        <w:tab/>
      </w:r>
      <w:r w:rsidR="005F1854">
        <w:rPr>
          <w:rFonts w:cstheme="minorHAnsi"/>
        </w:rPr>
        <w:tab/>
      </w:r>
      <w:r w:rsidR="001E2CB6">
        <w:rPr>
          <w:rFonts w:cstheme="minorHAnsi"/>
        </w:rPr>
        <w:t xml:space="preserve">       </w:t>
      </w:r>
      <w:r w:rsidR="005F1854">
        <w:rPr>
          <w:rFonts w:cstheme="minorHAnsi"/>
          <w:i/>
          <w:sz w:val="20"/>
        </w:rPr>
        <w:t xml:space="preserve">L-R: </w:t>
      </w:r>
      <w:r w:rsidR="001E2CB6">
        <w:rPr>
          <w:rFonts w:cstheme="minorHAnsi"/>
          <w:i/>
          <w:sz w:val="20"/>
        </w:rPr>
        <w:t>Cheryl Brigden, Paul Morgan, Scott Haberecht, Matt Barry</w:t>
      </w:r>
    </w:p>
    <w:p w14:paraId="0F3A92B1" w14:textId="01A33C4A" w:rsidR="00E17B9E" w:rsidRPr="005F1854" w:rsidRDefault="00E17B9E" w:rsidP="005F1854">
      <w:pPr>
        <w:jc w:val="both"/>
        <w:rPr>
          <w:rFonts w:cstheme="minorHAnsi"/>
          <w:i/>
          <w:sz w:val="20"/>
        </w:rPr>
      </w:pPr>
    </w:p>
    <w:p w14:paraId="551A5AEE" w14:textId="42FBA96B" w:rsidR="003406FD" w:rsidRPr="006E6A0F" w:rsidRDefault="009D3A95" w:rsidP="002E59B4">
      <w:pPr>
        <w:jc w:val="both"/>
        <w:rPr>
          <w:rFonts w:cstheme="minorHAnsi"/>
        </w:rPr>
      </w:pPr>
      <w:r w:rsidRPr="006E6A0F">
        <w:rPr>
          <w:rFonts w:cstheme="minorHAnsi"/>
        </w:rPr>
        <w:lastRenderedPageBreak/>
        <w:t xml:space="preserve">In the bottom half of the draw </w:t>
      </w:r>
      <w:r w:rsidR="00286800" w:rsidRPr="006E6A0F">
        <w:rPr>
          <w:rFonts w:cstheme="minorHAnsi"/>
        </w:rPr>
        <w:t xml:space="preserve">the surprise packet was </w:t>
      </w:r>
      <w:r w:rsidR="003D7EB6" w:rsidRPr="006E6A0F">
        <w:rPr>
          <w:rFonts w:cstheme="minorHAnsi"/>
        </w:rPr>
        <w:t>Haber</w:t>
      </w:r>
      <w:r w:rsidR="00286800" w:rsidRPr="006E6A0F">
        <w:rPr>
          <w:rFonts w:cstheme="minorHAnsi"/>
        </w:rPr>
        <w:t>echt</w:t>
      </w:r>
      <w:r w:rsidRPr="006E6A0F">
        <w:rPr>
          <w:rFonts w:cstheme="minorHAnsi"/>
        </w:rPr>
        <w:t xml:space="preserve">, </w:t>
      </w:r>
      <w:r w:rsidR="00286800" w:rsidRPr="006E6A0F">
        <w:rPr>
          <w:rFonts w:cstheme="minorHAnsi"/>
        </w:rPr>
        <w:t>coming from a game down to oust the second seeded Brigden</w:t>
      </w:r>
      <w:r w:rsidRPr="006E6A0F">
        <w:rPr>
          <w:rFonts w:cstheme="minorHAnsi"/>
        </w:rPr>
        <w:t xml:space="preserve">, </w:t>
      </w:r>
      <w:r w:rsidR="00286800" w:rsidRPr="006E6A0F">
        <w:rPr>
          <w:rFonts w:cstheme="minorHAnsi"/>
        </w:rPr>
        <w:t>6/21, 21/8, 21/</w:t>
      </w:r>
      <w:r w:rsidR="0021748B" w:rsidRPr="006E6A0F">
        <w:rPr>
          <w:rFonts w:cstheme="minorHAnsi"/>
        </w:rPr>
        <w:t>17, at</w:t>
      </w:r>
      <w:r w:rsidRPr="006E6A0F">
        <w:rPr>
          <w:rFonts w:cstheme="minorHAnsi"/>
        </w:rPr>
        <w:t xml:space="preserve"> the quarter final stage, </w:t>
      </w:r>
      <w:r w:rsidR="0021748B" w:rsidRPr="006E6A0F">
        <w:rPr>
          <w:rFonts w:cstheme="minorHAnsi"/>
        </w:rPr>
        <w:t>then overpowering</w:t>
      </w:r>
      <w:r w:rsidR="00286800" w:rsidRPr="006E6A0F">
        <w:rPr>
          <w:rFonts w:cstheme="minorHAnsi"/>
        </w:rPr>
        <w:t xml:space="preserve"> Corio’s third seeded Ben Bell</w:t>
      </w:r>
      <w:r w:rsidRPr="006E6A0F">
        <w:rPr>
          <w:rFonts w:cstheme="minorHAnsi"/>
        </w:rPr>
        <w:t xml:space="preserve"> in his penultimate </w:t>
      </w:r>
      <w:r w:rsidR="000078A7" w:rsidRPr="006E6A0F">
        <w:rPr>
          <w:rFonts w:cstheme="minorHAnsi"/>
        </w:rPr>
        <w:t>match.</w:t>
      </w:r>
    </w:p>
    <w:p w14:paraId="6F1F3300" w14:textId="075C775A" w:rsidR="000078A7" w:rsidRPr="006E6A0F" w:rsidRDefault="000078A7" w:rsidP="002E59B4">
      <w:pPr>
        <w:jc w:val="both"/>
        <w:rPr>
          <w:rFonts w:cstheme="minorHAnsi"/>
        </w:rPr>
      </w:pPr>
      <w:r w:rsidRPr="006E6A0F">
        <w:rPr>
          <w:rFonts w:cstheme="minorHAnsi"/>
        </w:rPr>
        <w:t xml:space="preserve">The final was another epic </w:t>
      </w:r>
      <w:r w:rsidR="00AD4EE5" w:rsidRPr="006E6A0F">
        <w:rPr>
          <w:rFonts w:cstheme="minorHAnsi"/>
        </w:rPr>
        <w:t>battle</w:t>
      </w:r>
      <w:r w:rsidRPr="006E6A0F">
        <w:rPr>
          <w:rFonts w:cstheme="minorHAnsi"/>
        </w:rPr>
        <w:t xml:space="preserve"> as the two </w:t>
      </w:r>
      <w:r w:rsidR="0026706C" w:rsidRPr="006E6A0F">
        <w:rPr>
          <w:rFonts w:cstheme="minorHAnsi"/>
        </w:rPr>
        <w:t>players went</w:t>
      </w:r>
      <w:r w:rsidRPr="006E6A0F">
        <w:rPr>
          <w:rFonts w:cstheme="minorHAnsi"/>
        </w:rPr>
        <w:t xml:space="preserve"> point for point for seventy minutes prior to </w:t>
      </w:r>
      <w:r w:rsidR="00286800" w:rsidRPr="006E6A0F">
        <w:rPr>
          <w:rFonts w:cstheme="minorHAnsi"/>
        </w:rPr>
        <w:t xml:space="preserve">Haberecht </w:t>
      </w:r>
      <w:r w:rsidR="0026706C" w:rsidRPr="006E6A0F">
        <w:rPr>
          <w:rFonts w:cstheme="minorHAnsi"/>
        </w:rPr>
        <w:t>w</w:t>
      </w:r>
      <w:r w:rsidR="00164900" w:rsidRPr="006E6A0F">
        <w:rPr>
          <w:rFonts w:cstheme="minorHAnsi"/>
        </w:rPr>
        <w:t>inning</w:t>
      </w:r>
      <w:r w:rsidR="0026706C" w:rsidRPr="006E6A0F">
        <w:rPr>
          <w:rFonts w:cstheme="minorHAnsi"/>
        </w:rPr>
        <w:t xml:space="preserve"> the</w:t>
      </w:r>
      <w:r w:rsidRPr="006E6A0F">
        <w:rPr>
          <w:rFonts w:cstheme="minorHAnsi"/>
        </w:rPr>
        <w:t xml:space="preserve"> </w:t>
      </w:r>
      <w:r w:rsidR="00286800" w:rsidRPr="006E6A0F">
        <w:rPr>
          <w:rFonts w:cstheme="minorHAnsi"/>
        </w:rPr>
        <w:t>117</w:t>
      </w:r>
      <w:r w:rsidR="0021748B" w:rsidRPr="006E6A0F">
        <w:rPr>
          <w:rFonts w:cstheme="minorHAnsi"/>
          <w:vertAlign w:val="superscript"/>
        </w:rPr>
        <w:t>th</w:t>
      </w:r>
      <w:r w:rsidR="0021748B" w:rsidRPr="006E6A0F">
        <w:rPr>
          <w:rFonts w:cstheme="minorHAnsi"/>
        </w:rPr>
        <w:t xml:space="preserve"> and</w:t>
      </w:r>
      <w:r w:rsidRPr="006E6A0F">
        <w:rPr>
          <w:rFonts w:cstheme="minorHAnsi"/>
        </w:rPr>
        <w:t xml:space="preserve"> final point and </w:t>
      </w:r>
      <w:r w:rsidR="00164900" w:rsidRPr="006E6A0F">
        <w:rPr>
          <w:rFonts w:cstheme="minorHAnsi"/>
        </w:rPr>
        <w:t xml:space="preserve">claiming </w:t>
      </w:r>
      <w:r w:rsidRPr="006E6A0F">
        <w:rPr>
          <w:rFonts w:cstheme="minorHAnsi"/>
        </w:rPr>
        <w:t xml:space="preserve">the title, </w:t>
      </w:r>
      <w:r w:rsidR="00286800" w:rsidRPr="006E6A0F">
        <w:rPr>
          <w:rFonts w:cstheme="minorHAnsi"/>
        </w:rPr>
        <w:t>22/21, 19/21, 21/13</w:t>
      </w:r>
      <w:r w:rsidR="005802AF" w:rsidRPr="006E6A0F">
        <w:rPr>
          <w:rFonts w:cstheme="minorHAnsi"/>
        </w:rPr>
        <w:t xml:space="preserve">, </w:t>
      </w:r>
      <w:r w:rsidR="00286800" w:rsidRPr="006E6A0F">
        <w:rPr>
          <w:rFonts w:cstheme="minorHAnsi"/>
        </w:rPr>
        <w:t>and</w:t>
      </w:r>
      <w:r w:rsidR="005303CE">
        <w:rPr>
          <w:rFonts w:cstheme="minorHAnsi"/>
        </w:rPr>
        <w:t xml:space="preserve"> now</w:t>
      </w:r>
      <w:r w:rsidR="00286800" w:rsidRPr="006E6A0F">
        <w:rPr>
          <w:rFonts w:cstheme="minorHAnsi"/>
        </w:rPr>
        <w:t xml:space="preserve"> </w:t>
      </w:r>
      <w:r w:rsidR="0021748B" w:rsidRPr="006E6A0F">
        <w:rPr>
          <w:rFonts w:cstheme="minorHAnsi"/>
        </w:rPr>
        <w:t>sharing the</w:t>
      </w:r>
      <w:r w:rsidR="005802AF" w:rsidRPr="006E6A0F">
        <w:rPr>
          <w:rFonts w:cstheme="minorHAnsi"/>
        </w:rPr>
        <w:t xml:space="preserve"> lead on the rankings table</w:t>
      </w:r>
      <w:r w:rsidR="00286800" w:rsidRPr="006E6A0F">
        <w:rPr>
          <w:rFonts w:cstheme="minorHAnsi"/>
        </w:rPr>
        <w:t>, with Dromana’s Nelson Howard.</w:t>
      </w:r>
    </w:p>
    <w:p w14:paraId="1AF47F56" w14:textId="1B8020D6" w:rsidR="002707DD" w:rsidRDefault="002707DD" w:rsidP="002E59B4">
      <w:pPr>
        <w:jc w:val="both"/>
        <w:rPr>
          <w:rFonts w:cstheme="minorHAnsi"/>
          <w:u w:val="single"/>
        </w:rPr>
      </w:pPr>
      <w:r w:rsidRPr="006E6A0F">
        <w:rPr>
          <w:rFonts w:cstheme="minorHAnsi"/>
          <w:u w:val="single"/>
        </w:rPr>
        <w:t>E GRADE</w:t>
      </w:r>
    </w:p>
    <w:p w14:paraId="4778F214" w14:textId="6FAB4576" w:rsidR="00774C12" w:rsidRPr="006E6A0F" w:rsidRDefault="00774C12" w:rsidP="00774C12">
      <w:pPr>
        <w:jc w:val="both"/>
        <w:rPr>
          <w:rFonts w:cstheme="minorHAnsi"/>
        </w:rPr>
      </w:pPr>
      <w:r w:rsidRPr="006E6A0F">
        <w:rPr>
          <w:rFonts w:cstheme="minorHAnsi"/>
        </w:rPr>
        <w:t xml:space="preserve">This event was littered with players of various ages from across the state, including three GP debutants, plus two players from </w:t>
      </w:r>
      <w:r w:rsidR="00656B23" w:rsidRPr="006E6A0F">
        <w:rPr>
          <w:rFonts w:cstheme="minorHAnsi"/>
        </w:rPr>
        <w:t>the Commercial Club who have had limited participation in GP events over the past two years, Gail Mulloy and Peter Fagan, but who</w:t>
      </w:r>
      <w:r w:rsidR="00370A7D" w:rsidRPr="006E6A0F">
        <w:rPr>
          <w:rFonts w:cstheme="minorHAnsi"/>
        </w:rPr>
        <w:t xml:space="preserve"> eventually </w:t>
      </w:r>
      <w:r w:rsidR="00656B23" w:rsidRPr="006E6A0F">
        <w:rPr>
          <w:rFonts w:cstheme="minorHAnsi"/>
        </w:rPr>
        <w:t xml:space="preserve"> fought out the final rendition of this event.</w:t>
      </w:r>
    </w:p>
    <w:p w14:paraId="7BF982D1" w14:textId="1D7860E0" w:rsidR="003A3F01" w:rsidRPr="006E6A0F" w:rsidRDefault="00607958" w:rsidP="00656B23">
      <w:pPr>
        <w:jc w:val="both"/>
        <w:rPr>
          <w:rFonts w:cstheme="minorHAnsi"/>
        </w:rPr>
      </w:pPr>
      <w:r>
        <w:rPr>
          <w:rFonts w:cstheme="minorHAnsi"/>
          <w:noProof/>
        </w:rPr>
        <w:drawing>
          <wp:anchor distT="0" distB="0" distL="114300" distR="114300" simplePos="0" relativeHeight="251614208" behindDoc="0" locked="0" layoutInCell="1" allowOverlap="1" wp14:anchorId="0DF4D1F5" wp14:editId="5B9E58FB">
            <wp:simplePos x="0" y="0"/>
            <wp:positionH relativeFrom="column">
              <wp:posOffset>3352165</wp:posOffset>
            </wp:positionH>
            <wp:positionV relativeFrom="paragraph">
              <wp:posOffset>226060</wp:posOffset>
            </wp:positionV>
            <wp:extent cx="2741930" cy="2404110"/>
            <wp:effectExtent l="0" t="0" r="0" b="0"/>
            <wp:wrapThrough wrapText="bothSides">
              <wp:wrapPolygon edited="0">
                <wp:start x="0" y="0"/>
                <wp:lineTo x="0" y="21395"/>
                <wp:lineTo x="21460" y="21395"/>
                <wp:lineTo x="2146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E-F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930" cy="2404110"/>
                    </a:xfrm>
                    <a:prstGeom prst="rect">
                      <a:avLst/>
                    </a:prstGeom>
                  </pic:spPr>
                </pic:pic>
              </a:graphicData>
            </a:graphic>
            <wp14:sizeRelH relativeFrom="margin">
              <wp14:pctWidth>0</wp14:pctWidth>
            </wp14:sizeRelH>
            <wp14:sizeRelV relativeFrom="margin">
              <wp14:pctHeight>0</wp14:pctHeight>
            </wp14:sizeRelV>
          </wp:anchor>
        </w:drawing>
      </w:r>
      <w:r w:rsidR="00656B23" w:rsidRPr="006E6A0F">
        <w:rPr>
          <w:rFonts w:cstheme="minorHAnsi"/>
        </w:rPr>
        <w:t xml:space="preserve">As with virtually </w:t>
      </w:r>
      <w:r w:rsidR="00DE5EAF" w:rsidRPr="006E6A0F">
        <w:rPr>
          <w:rFonts w:cstheme="minorHAnsi"/>
        </w:rPr>
        <w:t>all</w:t>
      </w:r>
      <w:r w:rsidR="00656B23" w:rsidRPr="006E6A0F">
        <w:rPr>
          <w:rFonts w:cstheme="minorHAnsi"/>
        </w:rPr>
        <w:t xml:space="preserve"> the singles finals another action packed and lengthy final ensued, with Fagan coming from a game down to annex the title, 18/21, 21/16, 21/1</w:t>
      </w:r>
      <w:r w:rsidR="003A3F01" w:rsidRPr="006E6A0F">
        <w:rPr>
          <w:rFonts w:cstheme="minorHAnsi"/>
        </w:rPr>
        <w:t>9</w:t>
      </w:r>
      <w:r w:rsidR="00985072" w:rsidRPr="006E6A0F">
        <w:rPr>
          <w:rFonts w:cstheme="minorHAnsi"/>
        </w:rPr>
        <w:t>, which</w:t>
      </w:r>
      <w:r w:rsidR="00370A7D" w:rsidRPr="006E6A0F">
        <w:rPr>
          <w:rFonts w:cstheme="minorHAnsi"/>
        </w:rPr>
        <w:t xml:space="preserve"> now</w:t>
      </w:r>
      <w:r w:rsidR="00985072" w:rsidRPr="006E6A0F">
        <w:rPr>
          <w:rFonts w:cstheme="minorHAnsi"/>
        </w:rPr>
        <w:t xml:space="preserve"> places him in second position behind Dromana’s Jacqueline Wilcock</w:t>
      </w:r>
      <w:r w:rsidR="00370A7D" w:rsidRPr="006E6A0F">
        <w:rPr>
          <w:rFonts w:cstheme="minorHAnsi"/>
        </w:rPr>
        <w:t xml:space="preserve"> on the rankings table.</w:t>
      </w:r>
    </w:p>
    <w:p w14:paraId="79630C86" w14:textId="594E9104" w:rsidR="00607958" w:rsidRDefault="003A3F01" w:rsidP="00F157E8">
      <w:pPr>
        <w:jc w:val="both"/>
        <w:rPr>
          <w:rFonts w:cstheme="minorHAnsi"/>
        </w:rPr>
      </w:pPr>
      <w:r w:rsidRPr="006E6A0F">
        <w:rPr>
          <w:rFonts w:cstheme="minorHAnsi"/>
        </w:rPr>
        <w:t>Their pathway to the final included Mulloy falling over the line against Wangaratta’s fifth seeded Mitchell</w:t>
      </w:r>
      <w:r w:rsidR="00370A7D" w:rsidRPr="006E6A0F">
        <w:rPr>
          <w:rFonts w:cstheme="minorHAnsi"/>
        </w:rPr>
        <w:t xml:space="preserve"> Hobbs,</w:t>
      </w:r>
      <w:r w:rsidRPr="006E6A0F">
        <w:rPr>
          <w:rFonts w:cstheme="minorHAnsi"/>
        </w:rPr>
        <w:t xml:space="preserve"> in their mammoth quarter final encounter, </w:t>
      </w:r>
      <w:r w:rsidR="00370A7D" w:rsidRPr="006E6A0F">
        <w:rPr>
          <w:rFonts w:cstheme="minorHAnsi"/>
        </w:rPr>
        <w:t xml:space="preserve">18/21, 21/15, 22/21, </w:t>
      </w:r>
      <w:r w:rsidRPr="006E6A0F">
        <w:rPr>
          <w:rFonts w:cstheme="minorHAnsi"/>
        </w:rPr>
        <w:t>and then again to come from a game down to oust top seeded</w:t>
      </w:r>
      <w:r w:rsidR="00985072" w:rsidRPr="006E6A0F">
        <w:rPr>
          <w:rFonts w:cstheme="minorHAnsi"/>
        </w:rPr>
        <w:t xml:space="preserve"> Wilcock</w:t>
      </w:r>
      <w:r w:rsidRPr="006E6A0F">
        <w:rPr>
          <w:rFonts w:cstheme="minorHAnsi"/>
        </w:rPr>
        <w:t xml:space="preserve">, 10/21, 21/14, 21/14, at the semi stage, whilst Fagan progressed through </w:t>
      </w:r>
      <w:r w:rsidR="00985072" w:rsidRPr="006E6A0F">
        <w:rPr>
          <w:rFonts w:cstheme="minorHAnsi"/>
        </w:rPr>
        <w:t>to the final chapter on the back of two straight game victories over Wangaratta’s Matt Hobbs and Commercial Club’s third seeded Lillian Brigden.</w:t>
      </w:r>
      <w:r w:rsidR="00607958">
        <w:rPr>
          <w:rFonts w:cstheme="minorHAnsi"/>
        </w:rPr>
        <w:tab/>
      </w:r>
    </w:p>
    <w:p w14:paraId="0BAE44B0" w14:textId="3B3992D2" w:rsidR="00607958" w:rsidRDefault="00607958" w:rsidP="00607958">
      <w:pPr>
        <w:pStyle w:val="NoSpacing"/>
        <w:ind w:left="720" w:firstLine="720"/>
        <w:jc w:val="both"/>
        <w:rPr>
          <w:rFonts w:cstheme="minorHAnsi"/>
          <w:i/>
          <w:sz w:val="20"/>
        </w:rPr>
      </w:pPr>
      <w:r>
        <w:rPr>
          <w:rFonts w:cstheme="minorHAnsi"/>
        </w:rPr>
        <w:tab/>
      </w:r>
      <w:r>
        <w:rPr>
          <w:rFonts w:cstheme="minorHAnsi"/>
        </w:rPr>
        <w:tab/>
      </w:r>
      <w:r>
        <w:rPr>
          <w:rFonts w:cstheme="minorHAnsi"/>
        </w:rPr>
        <w:tab/>
        <w:t xml:space="preserve">                       </w:t>
      </w:r>
      <w:r>
        <w:rPr>
          <w:rFonts w:cstheme="minorHAnsi"/>
        </w:rPr>
        <w:tab/>
      </w:r>
      <w:bookmarkStart w:id="2" w:name="_Hlk7274995"/>
      <w:r>
        <w:rPr>
          <w:rFonts w:cstheme="minorHAnsi"/>
          <w:i/>
          <w:sz w:val="20"/>
        </w:rPr>
        <w:t xml:space="preserve">L-R: </w:t>
      </w:r>
      <w:r w:rsidR="00D74891">
        <w:rPr>
          <w:rFonts w:cstheme="minorHAnsi"/>
          <w:i/>
          <w:sz w:val="20"/>
        </w:rPr>
        <w:t>Gail Mulloy, Peter Fagan, Mitchell Hobbs &amp; Matt Barry</w:t>
      </w:r>
    </w:p>
    <w:bookmarkEnd w:id="2"/>
    <w:p w14:paraId="337CE6D0" w14:textId="668B1903" w:rsidR="00B27389" w:rsidRPr="006E6A0F" w:rsidRDefault="00B27389" w:rsidP="00F157E8">
      <w:pPr>
        <w:jc w:val="both"/>
        <w:rPr>
          <w:rFonts w:cstheme="minorHAnsi"/>
          <w:u w:val="single"/>
        </w:rPr>
      </w:pPr>
      <w:r w:rsidRPr="006E6A0F">
        <w:rPr>
          <w:rFonts w:cstheme="minorHAnsi"/>
          <w:u w:val="single"/>
        </w:rPr>
        <w:t>F GRADE</w:t>
      </w:r>
    </w:p>
    <w:p w14:paraId="59AF8DB5" w14:textId="240A4EEC" w:rsidR="00B27389" w:rsidRPr="006E6A0F" w:rsidRDefault="005F1854" w:rsidP="00F157E8">
      <w:pPr>
        <w:jc w:val="both"/>
        <w:rPr>
          <w:rFonts w:cstheme="minorHAnsi"/>
        </w:rPr>
      </w:pPr>
      <w:r>
        <w:rPr>
          <w:rFonts w:cstheme="minorHAnsi"/>
          <w:noProof/>
        </w:rPr>
        <w:drawing>
          <wp:anchor distT="0" distB="0" distL="114300" distR="114300" simplePos="0" relativeHeight="251621376" behindDoc="0" locked="0" layoutInCell="1" allowOverlap="1" wp14:anchorId="7A3DDBA7" wp14:editId="42D00AB3">
            <wp:simplePos x="0" y="0"/>
            <wp:positionH relativeFrom="column">
              <wp:posOffset>90805</wp:posOffset>
            </wp:positionH>
            <wp:positionV relativeFrom="paragraph">
              <wp:posOffset>13335</wp:posOffset>
            </wp:positionV>
            <wp:extent cx="1764030" cy="1936750"/>
            <wp:effectExtent l="95250" t="0" r="647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 FW.jpg"/>
                    <pic:cNvPicPr/>
                  </pic:nvPicPr>
                  <pic:blipFill rotWithShape="1">
                    <a:blip r:embed="rId14" cstate="print">
                      <a:extLst>
                        <a:ext uri="{28A0092B-C50C-407E-A947-70E740481C1C}">
                          <a14:useLocalDpi xmlns:a14="http://schemas.microsoft.com/office/drawing/2010/main" val="0"/>
                        </a:ext>
                      </a:extLst>
                    </a:blip>
                    <a:srcRect l="10049" t="26499" r="45800" b="8881"/>
                    <a:stretch/>
                  </pic:blipFill>
                  <pic:spPr bwMode="auto">
                    <a:xfrm rot="5400000">
                      <a:off x="0" y="0"/>
                      <a:ext cx="1764030" cy="193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389" w:rsidRPr="006E6A0F">
        <w:rPr>
          <w:rFonts w:cstheme="minorHAnsi"/>
        </w:rPr>
        <w:t xml:space="preserve">Jessica Wilcock also played in the E Grade </w:t>
      </w:r>
      <w:r w:rsidR="003135D3" w:rsidRPr="006E6A0F">
        <w:rPr>
          <w:rFonts w:cstheme="minorHAnsi"/>
        </w:rPr>
        <w:t>event and</w:t>
      </w:r>
      <w:r w:rsidR="00B27389" w:rsidRPr="006E6A0F">
        <w:rPr>
          <w:rFonts w:cstheme="minorHAnsi"/>
        </w:rPr>
        <w:t xml:space="preserve"> was declared the winner of this event</w:t>
      </w:r>
      <w:r w:rsidR="005303CE">
        <w:rPr>
          <w:rFonts w:cstheme="minorHAnsi"/>
        </w:rPr>
        <w:t xml:space="preserve"> and has skipped away with a very handy lead on the rankings ladder.</w:t>
      </w:r>
    </w:p>
    <w:p w14:paraId="31AEE6EE" w14:textId="508740C8" w:rsidR="001E21FD" w:rsidRDefault="001E21FD" w:rsidP="001E21FD">
      <w:pPr>
        <w:pStyle w:val="NoSpacing"/>
        <w:jc w:val="both"/>
        <w:rPr>
          <w:rFonts w:cstheme="minorHAnsi"/>
          <w:i/>
          <w:sz w:val="20"/>
        </w:rPr>
      </w:pPr>
      <w:r>
        <w:rPr>
          <w:rFonts w:cstheme="minorHAnsi"/>
          <w:i/>
          <w:sz w:val="20"/>
        </w:rPr>
        <w:t xml:space="preserve">L-R: </w:t>
      </w:r>
      <w:r w:rsidR="000C1F61">
        <w:rPr>
          <w:rFonts w:cstheme="minorHAnsi"/>
          <w:i/>
          <w:sz w:val="20"/>
        </w:rPr>
        <w:t>Jessica Wilcock</w:t>
      </w:r>
      <w:r>
        <w:rPr>
          <w:rFonts w:cstheme="minorHAnsi"/>
          <w:i/>
          <w:sz w:val="20"/>
        </w:rPr>
        <w:t xml:space="preserve"> &amp; Matt Barry</w:t>
      </w:r>
    </w:p>
    <w:p w14:paraId="751EA526" w14:textId="77777777" w:rsidR="001E21FD" w:rsidRDefault="001E21FD" w:rsidP="001E21FD">
      <w:pPr>
        <w:jc w:val="both"/>
        <w:rPr>
          <w:rFonts w:cstheme="minorHAnsi"/>
          <w:u w:val="single"/>
        </w:rPr>
      </w:pPr>
    </w:p>
    <w:p w14:paraId="6397FE57" w14:textId="77777777" w:rsidR="001E21FD" w:rsidRDefault="001E21FD" w:rsidP="001E21FD">
      <w:pPr>
        <w:jc w:val="both"/>
        <w:rPr>
          <w:rFonts w:cstheme="minorHAnsi"/>
          <w:u w:val="single"/>
        </w:rPr>
      </w:pPr>
    </w:p>
    <w:p w14:paraId="7F640094" w14:textId="3A773C5B" w:rsidR="001E21FD" w:rsidRDefault="001E21FD" w:rsidP="00126A3A">
      <w:pPr>
        <w:jc w:val="both"/>
        <w:rPr>
          <w:rFonts w:cstheme="minorHAnsi"/>
          <w:u w:val="single"/>
        </w:rPr>
      </w:pPr>
    </w:p>
    <w:p w14:paraId="3EDC31EB" w14:textId="788B508D" w:rsidR="001379D4" w:rsidRPr="006E6A0F" w:rsidRDefault="000C1F61" w:rsidP="000C1F61">
      <w:pPr>
        <w:jc w:val="both"/>
        <w:rPr>
          <w:rFonts w:cstheme="minorHAnsi"/>
          <w:u w:val="single"/>
        </w:rPr>
      </w:pPr>
      <w:r>
        <w:rPr>
          <w:rFonts w:cstheme="minorHAnsi"/>
          <w:noProof/>
        </w:rPr>
        <w:drawing>
          <wp:anchor distT="0" distB="0" distL="114300" distR="114300" simplePos="0" relativeHeight="251703296" behindDoc="0" locked="0" layoutInCell="1" allowOverlap="1" wp14:anchorId="09F9FBA7" wp14:editId="7C4B871D">
            <wp:simplePos x="0" y="0"/>
            <wp:positionH relativeFrom="column">
              <wp:posOffset>-2044065</wp:posOffset>
            </wp:positionH>
            <wp:positionV relativeFrom="paragraph">
              <wp:posOffset>162560</wp:posOffset>
            </wp:positionV>
            <wp:extent cx="2381250" cy="18637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 JG&amp; JB.jpg"/>
                    <pic:cNvPicPr/>
                  </pic:nvPicPr>
                  <pic:blipFill rotWithShape="1">
                    <a:blip r:embed="rId15" cstate="print">
                      <a:extLst>
                        <a:ext uri="{28A0092B-C50C-407E-A947-70E740481C1C}">
                          <a14:useLocalDpi xmlns:a14="http://schemas.microsoft.com/office/drawing/2010/main" val="0"/>
                        </a:ext>
                      </a:extLst>
                    </a:blip>
                    <a:srcRect l="12013" t="15409" r="15146" b="8557"/>
                    <a:stretch/>
                  </pic:blipFill>
                  <pic:spPr bwMode="auto">
                    <a:xfrm>
                      <a:off x="0" y="0"/>
                      <a:ext cx="238125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0EAC" w:rsidRPr="006E6A0F">
        <w:rPr>
          <w:rFonts w:cstheme="minorHAnsi"/>
          <w:u w:val="single"/>
        </w:rPr>
        <w:t>Junior Under 13’s</w:t>
      </w:r>
    </w:p>
    <w:p w14:paraId="6EAABFB8" w14:textId="139E3C84" w:rsidR="001E21FD" w:rsidRDefault="00B27389" w:rsidP="000C1F61">
      <w:pPr>
        <w:pStyle w:val="NoSpacing"/>
        <w:jc w:val="both"/>
        <w:rPr>
          <w:rFonts w:cstheme="minorHAnsi"/>
          <w:i/>
          <w:sz w:val="20"/>
        </w:rPr>
      </w:pPr>
      <w:r w:rsidRPr="006E6A0F">
        <w:rPr>
          <w:rFonts w:cstheme="minorHAnsi"/>
        </w:rPr>
        <w:t>This was a</w:t>
      </w:r>
      <w:r w:rsidR="001E21FD">
        <w:rPr>
          <w:rFonts w:cstheme="minorHAnsi"/>
        </w:rPr>
        <w:t xml:space="preserve"> </w:t>
      </w:r>
      <w:r w:rsidRPr="006E6A0F">
        <w:rPr>
          <w:rFonts w:cstheme="minorHAnsi"/>
        </w:rPr>
        <w:t>five</w:t>
      </w:r>
      <w:r w:rsidR="000C1F61">
        <w:rPr>
          <w:rFonts w:cstheme="minorHAnsi"/>
        </w:rPr>
        <w:t xml:space="preserve"> </w:t>
      </w:r>
      <w:r w:rsidRPr="006E6A0F">
        <w:rPr>
          <w:rFonts w:cstheme="minorHAnsi"/>
        </w:rPr>
        <w:t>player round robin event</w:t>
      </w:r>
      <w:r w:rsidR="005303CE">
        <w:rPr>
          <w:rFonts w:cstheme="minorHAnsi"/>
        </w:rPr>
        <w:t xml:space="preserve"> </w:t>
      </w:r>
      <w:r w:rsidRPr="006E6A0F">
        <w:rPr>
          <w:rFonts w:cstheme="minorHAnsi"/>
        </w:rPr>
        <w:t>with Commercial</w:t>
      </w:r>
      <w:r w:rsidR="001E21FD">
        <w:rPr>
          <w:rFonts w:cstheme="minorHAnsi"/>
        </w:rPr>
        <w:t xml:space="preserve"> </w:t>
      </w:r>
      <w:r w:rsidRPr="006E6A0F">
        <w:rPr>
          <w:rFonts w:cstheme="minorHAnsi"/>
        </w:rPr>
        <w:t>Club’s pocket dynamo Amelia Brigden claiming the Girl’s event</w:t>
      </w:r>
      <w:r w:rsidR="00985072" w:rsidRPr="006E6A0F">
        <w:rPr>
          <w:rFonts w:cstheme="minorHAnsi"/>
        </w:rPr>
        <w:t xml:space="preserve">, </w:t>
      </w:r>
      <w:r w:rsidR="00E70957" w:rsidRPr="006E6A0F">
        <w:rPr>
          <w:rFonts w:cstheme="minorHAnsi"/>
        </w:rPr>
        <w:t xml:space="preserve">whilst in the Boy’s </w:t>
      </w:r>
      <w:r w:rsidR="00370A7D" w:rsidRPr="006E6A0F">
        <w:rPr>
          <w:rFonts w:cstheme="minorHAnsi"/>
        </w:rPr>
        <w:t>section</w:t>
      </w:r>
      <w:r w:rsidR="00E70957" w:rsidRPr="006E6A0F">
        <w:rPr>
          <w:rFonts w:cstheme="minorHAnsi"/>
        </w:rPr>
        <w:t xml:space="preserve"> the SS&amp;A’s  </w:t>
      </w:r>
      <w:r w:rsidR="00985072" w:rsidRPr="006E6A0F">
        <w:rPr>
          <w:rFonts w:cstheme="minorHAnsi"/>
        </w:rPr>
        <w:t>Haberecht brothers, Connor and Harrison</w:t>
      </w:r>
      <w:r w:rsidR="00E70957" w:rsidRPr="006E6A0F">
        <w:rPr>
          <w:rFonts w:cstheme="minorHAnsi"/>
        </w:rPr>
        <w:t xml:space="preserve">, </w:t>
      </w:r>
      <w:r w:rsidR="00370A7D" w:rsidRPr="006E6A0F">
        <w:rPr>
          <w:rFonts w:cstheme="minorHAnsi"/>
        </w:rPr>
        <w:t xml:space="preserve">fought </w:t>
      </w:r>
      <w:r w:rsidR="00985072" w:rsidRPr="006E6A0F">
        <w:rPr>
          <w:rFonts w:cstheme="minorHAnsi"/>
        </w:rPr>
        <w:t xml:space="preserve"> it out for house</w:t>
      </w:r>
      <w:r w:rsidR="00E70957" w:rsidRPr="006E6A0F">
        <w:rPr>
          <w:rFonts w:cstheme="minorHAnsi"/>
        </w:rPr>
        <w:t>hold bragging rights</w:t>
      </w:r>
      <w:r w:rsidRPr="006E6A0F">
        <w:rPr>
          <w:rFonts w:cstheme="minorHAnsi"/>
        </w:rPr>
        <w:t xml:space="preserve"> </w:t>
      </w:r>
      <w:r w:rsidR="00E70957" w:rsidRPr="006E6A0F">
        <w:rPr>
          <w:rFonts w:cstheme="minorHAnsi"/>
        </w:rPr>
        <w:t>with Connor</w:t>
      </w:r>
      <w:r w:rsidRPr="006E6A0F">
        <w:rPr>
          <w:rFonts w:cstheme="minorHAnsi"/>
        </w:rPr>
        <w:t xml:space="preserve"> </w:t>
      </w:r>
      <w:r w:rsidR="00E70957" w:rsidRPr="006E6A0F">
        <w:rPr>
          <w:rFonts w:cstheme="minorHAnsi"/>
        </w:rPr>
        <w:t xml:space="preserve">just </w:t>
      </w:r>
      <w:r w:rsidRPr="006E6A0F">
        <w:rPr>
          <w:rFonts w:cstheme="minorHAnsi"/>
        </w:rPr>
        <w:t>finishing on top</w:t>
      </w:r>
      <w:r w:rsidR="00E70957" w:rsidRPr="006E6A0F">
        <w:rPr>
          <w:rFonts w:cstheme="minorHAnsi"/>
        </w:rPr>
        <w:t xml:space="preserve"> and taking the title, 21/17, 20/22, 21/18, </w:t>
      </w:r>
      <w:r w:rsidR="00370A7D" w:rsidRPr="006E6A0F">
        <w:rPr>
          <w:rFonts w:cstheme="minorHAnsi"/>
        </w:rPr>
        <w:t>with</w:t>
      </w:r>
      <w:r w:rsidR="005F1854">
        <w:rPr>
          <w:rFonts w:cstheme="minorHAnsi"/>
        </w:rPr>
        <w:t xml:space="preserve"> </w:t>
      </w:r>
      <w:r w:rsidRPr="006E6A0F">
        <w:rPr>
          <w:rFonts w:cstheme="minorHAnsi"/>
        </w:rPr>
        <w:t>Wangaratta duo,</w:t>
      </w:r>
      <w:r w:rsidR="001E21FD">
        <w:rPr>
          <w:rFonts w:cstheme="minorHAnsi"/>
        </w:rPr>
        <w:t xml:space="preserve"> </w:t>
      </w:r>
      <w:r w:rsidR="0026706C" w:rsidRPr="006E6A0F">
        <w:rPr>
          <w:rFonts w:cstheme="minorHAnsi"/>
        </w:rPr>
        <w:t>Campbell</w:t>
      </w:r>
      <w:r w:rsidR="001E21FD">
        <w:rPr>
          <w:rFonts w:cstheme="minorHAnsi"/>
        </w:rPr>
        <w:t xml:space="preserve"> </w:t>
      </w:r>
      <w:r w:rsidR="0026706C" w:rsidRPr="006E6A0F">
        <w:rPr>
          <w:rFonts w:cstheme="minorHAnsi"/>
        </w:rPr>
        <w:t>Hob</w:t>
      </w:r>
      <w:r w:rsidR="001E21FD">
        <w:rPr>
          <w:rFonts w:cstheme="minorHAnsi"/>
        </w:rPr>
        <w:t xml:space="preserve">bs </w:t>
      </w:r>
      <w:r w:rsidR="0026706C" w:rsidRPr="006E6A0F">
        <w:rPr>
          <w:rFonts w:cstheme="minorHAnsi"/>
        </w:rPr>
        <w:t>and</w:t>
      </w:r>
      <w:r w:rsidR="001E21FD">
        <w:rPr>
          <w:rFonts w:cstheme="minorHAnsi"/>
        </w:rPr>
        <w:t xml:space="preserve"> </w:t>
      </w:r>
      <w:r w:rsidR="0026706C" w:rsidRPr="006E6A0F">
        <w:rPr>
          <w:rFonts w:cstheme="minorHAnsi"/>
        </w:rPr>
        <w:t>Xavi</w:t>
      </w:r>
      <w:r w:rsidR="001E21FD">
        <w:rPr>
          <w:rFonts w:cstheme="minorHAnsi"/>
        </w:rPr>
        <w:t xml:space="preserve">er </w:t>
      </w:r>
      <w:r w:rsidR="0026706C" w:rsidRPr="006E6A0F">
        <w:rPr>
          <w:rFonts w:cstheme="minorHAnsi"/>
        </w:rPr>
        <w:t>Dodgshun finishing in third and fourth place respectively.</w:t>
      </w:r>
      <w:r w:rsidR="001379D4" w:rsidRPr="006E6A0F">
        <w:rPr>
          <w:rFonts w:cstheme="minorHAnsi"/>
          <w:b/>
        </w:rPr>
        <w:tab/>
      </w:r>
      <w:r w:rsidR="001E21FD">
        <w:rPr>
          <w:rFonts w:cstheme="minorHAnsi"/>
          <w:i/>
          <w:sz w:val="20"/>
        </w:rPr>
        <w:t xml:space="preserve"> </w:t>
      </w:r>
    </w:p>
    <w:p w14:paraId="38846134" w14:textId="4991EC25" w:rsidR="000C1F61" w:rsidRDefault="000C1F61" w:rsidP="000C1F61">
      <w:pPr>
        <w:pStyle w:val="NoSpacing"/>
        <w:jc w:val="both"/>
        <w:rPr>
          <w:rFonts w:cstheme="minorHAnsi"/>
          <w:i/>
          <w:sz w:val="20"/>
        </w:rPr>
      </w:pPr>
    </w:p>
    <w:p w14:paraId="7E1D22A0" w14:textId="16648C39" w:rsidR="000C1F61" w:rsidRDefault="000C1F61" w:rsidP="000C1F61">
      <w:pPr>
        <w:pStyle w:val="NoSpacing"/>
        <w:jc w:val="both"/>
        <w:rPr>
          <w:rFonts w:cstheme="minorHAnsi"/>
          <w:i/>
          <w:sz w:val="20"/>
        </w:rPr>
      </w:pPr>
      <w:r>
        <w:rPr>
          <w:rFonts w:cstheme="minorHAnsi"/>
          <w:i/>
          <w:sz w:val="20"/>
        </w:rPr>
        <w:t xml:space="preserve">L-R: </w:t>
      </w:r>
      <w:r w:rsidR="005A5AC7">
        <w:rPr>
          <w:rFonts w:cstheme="minorHAnsi"/>
          <w:i/>
          <w:sz w:val="20"/>
        </w:rPr>
        <w:t>Connor Haberecht, Campbell Hobbs, Amelia Brigden, Harrison Haberecht &amp; Matt Barry</w:t>
      </w:r>
    </w:p>
    <w:p w14:paraId="521DA495" w14:textId="6DD6CFFD" w:rsidR="00ED3731" w:rsidRDefault="00D74891" w:rsidP="00607958">
      <w:pPr>
        <w:pStyle w:val="NoSpacing"/>
        <w:jc w:val="both"/>
        <w:rPr>
          <w:rFonts w:cstheme="minorHAnsi"/>
          <w:b/>
          <w:sz w:val="28"/>
          <w:szCs w:val="28"/>
          <w:u w:val="single"/>
        </w:rPr>
      </w:pPr>
      <w:r w:rsidRPr="00D74891">
        <w:rPr>
          <w:rFonts w:cstheme="minorHAnsi"/>
          <w:b/>
          <w:sz w:val="28"/>
          <w:szCs w:val="28"/>
          <w:u w:val="single"/>
        </w:rPr>
        <w:lastRenderedPageBreak/>
        <w:t>DOUBLES EVENTS – SPECIAL PRESENTERS – ELAINE &amp; JAGGER BROADWAY</w:t>
      </w:r>
    </w:p>
    <w:p w14:paraId="4591F5B7" w14:textId="73FFE9AD" w:rsidR="001B2773" w:rsidRDefault="001B2773" w:rsidP="001B2773">
      <w:pPr>
        <w:pStyle w:val="NoSpacing"/>
        <w:jc w:val="both"/>
        <w:rPr>
          <w:rFonts w:cstheme="minorHAnsi"/>
          <w:i/>
          <w:sz w:val="20"/>
        </w:rPr>
      </w:pPr>
      <w:r>
        <w:rPr>
          <w:rFonts w:cstheme="minorHAnsi"/>
          <w:i/>
          <w:noProof/>
          <w:sz w:val="20"/>
        </w:rPr>
        <w:drawing>
          <wp:anchor distT="0" distB="0" distL="114300" distR="114300" simplePos="0" relativeHeight="251654144" behindDoc="0" locked="0" layoutInCell="1" allowOverlap="1" wp14:anchorId="538FF0AA" wp14:editId="38D25184">
            <wp:simplePos x="0" y="0"/>
            <wp:positionH relativeFrom="column">
              <wp:posOffset>3193732</wp:posOffset>
            </wp:positionH>
            <wp:positionV relativeFrom="paragraph">
              <wp:posOffset>262890</wp:posOffset>
            </wp:positionV>
            <wp:extent cx="2305685" cy="2432050"/>
            <wp:effectExtent l="57150" t="0" r="3746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DRU.jpg"/>
                    <pic:cNvPicPr/>
                  </pic:nvPicPr>
                  <pic:blipFill rotWithShape="1">
                    <a:blip r:embed="rId16" cstate="print">
                      <a:extLst>
                        <a:ext uri="{28A0092B-C50C-407E-A947-70E740481C1C}">
                          <a14:useLocalDpi xmlns:a14="http://schemas.microsoft.com/office/drawing/2010/main" val="0"/>
                        </a:ext>
                      </a:extLst>
                    </a:blip>
                    <a:srcRect l="23847" t="23306" r="26640" b="7056"/>
                    <a:stretch/>
                  </pic:blipFill>
                  <pic:spPr bwMode="auto">
                    <a:xfrm rot="5400000">
                      <a:off x="0" y="0"/>
                      <a:ext cx="2305685" cy="2432050"/>
                    </a:xfrm>
                    <a:prstGeom prst="rect">
                      <a:avLst/>
                    </a:prstGeom>
                    <a:ln>
                      <a:noFill/>
                    </a:ln>
                    <a:extLst>
                      <a:ext uri="{53640926-AAD7-44D8-BBD7-CCE9431645EC}">
                        <a14:shadowObscured xmlns:a14="http://schemas.microsoft.com/office/drawing/2010/main"/>
                      </a:ext>
                    </a:extLst>
                  </pic:spPr>
                </pic:pic>
              </a:graphicData>
            </a:graphic>
          </wp:anchor>
        </w:drawing>
      </w:r>
      <w:r w:rsidR="00607958">
        <w:rPr>
          <w:rFonts w:cstheme="minorHAnsi"/>
          <w:i/>
          <w:noProof/>
          <w:sz w:val="20"/>
        </w:rPr>
        <w:drawing>
          <wp:inline distT="0" distB="0" distL="0" distR="0" wp14:anchorId="74B686C1" wp14:editId="22F1E3D3">
            <wp:extent cx="2231969" cy="2924356"/>
            <wp:effectExtent l="342900" t="0" r="3213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DW.jpg"/>
                    <pic:cNvPicPr/>
                  </pic:nvPicPr>
                  <pic:blipFill rotWithShape="1">
                    <a:blip r:embed="rId17" cstate="print">
                      <a:extLst>
                        <a:ext uri="{28A0092B-C50C-407E-A947-70E740481C1C}">
                          <a14:useLocalDpi xmlns:a14="http://schemas.microsoft.com/office/drawing/2010/main" val="0"/>
                        </a:ext>
                      </a:extLst>
                    </a:blip>
                    <a:srcRect l="27612" t="23915" r="30176" b="2342"/>
                    <a:stretch/>
                  </pic:blipFill>
                  <pic:spPr bwMode="auto">
                    <a:xfrm rot="5400000">
                      <a:off x="0" y="0"/>
                      <a:ext cx="2237655" cy="2931806"/>
                    </a:xfrm>
                    <a:prstGeom prst="rect">
                      <a:avLst/>
                    </a:prstGeom>
                    <a:ln>
                      <a:noFill/>
                    </a:ln>
                    <a:extLst>
                      <a:ext uri="{53640926-AAD7-44D8-BBD7-CCE9431645EC}">
                        <a14:shadowObscured xmlns:a14="http://schemas.microsoft.com/office/drawing/2010/main"/>
                      </a:ext>
                    </a:extLst>
                  </pic:spPr>
                </pic:pic>
              </a:graphicData>
            </a:graphic>
          </wp:inline>
        </w:drawing>
      </w:r>
    </w:p>
    <w:p w14:paraId="457EAC84" w14:textId="3AEBF45A" w:rsidR="005F1854" w:rsidRDefault="008D4BFD" w:rsidP="001B2773">
      <w:pPr>
        <w:pStyle w:val="NoSpacing"/>
        <w:jc w:val="both"/>
        <w:rPr>
          <w:rFonts w:cstheme="minorHAnsi"/>
          <w:i/>
          <w:sz w:val="20"/>
        </w:rPr>
      </w:pPr>
      <w:r>
        <w:rPr>
          <w:rFonts w:cstheme="minorHAnsi"/>
          <w:i/>
          <w:sz w:val="20"/>
        </w:rPr>
        <w:t xml:space="preserve">OPEN: </w:t>
      </w:r>
      <w:r w:rsidR="005F1854">
        <w:rPr>
          <w:rFonts w:cstheme="minorHAnsi"/>
          <w:i/>
          <w:sz w:val="20"/>
        </w:rPr>
        <w:t xml:space="preserve">L-R: </w:t>
      </w:r>
      <w:r>
        <w:rPr>
          <w:rFonts w:cstheme="minorHAnsi"/>
          <w:i/>
          <w:sz w:val="20"/>
        </w:rPr>
        <w:t>Winners: Ryan McCarter, Geoff Wilcock               Runners-Up</w:t>
      </w:r>
      <w:r w:rsidR="00551AE2">
        <w:rPr>
          <w:rFonts w:cstheme="minorHAnsi"/>
          <w:i/>
          <w:sz w:val="20"/>
        </w:rPr>
        <w:t>: Darren</w:t>
      </w:r>
      <w:r>
        <w:rPr>
          <w:rFonts w:cstheme="minorHAnsi"/>
          <w:i/>
          <w:sz w:val="20"/>
        </w:rPr>
        <w:t xml:space="preserve"> O’Donnell, Charlie Stevenson </w:t>
      </w:r>
    </w:p>
    <w:p w14:paraId="5D57AE0D" w14:textId="3CC11405" w:rsidR="00607958" w:rsidRDefault="001B2773" w:rsidP="001B2773">
      <w:pPr>
        <w:pStyle w:val="NoSpacing"/>
        <w:jc w:val="both"/>
        <w:rPr>
          <w:rFonts w:cstheme="minorHAnsi"/>
          <w:i/>
          <w:sz w:val="20"/>
        </w:rPr>
      </w:pPr>
      <w:r>
        <w:rPr>
          <w:rFonts w:cstheme="minorHAnsi"/>
          <w:i/>
          <w:noProof/>
          <w:sz w:val="20"/>
        </w:rPr>
        <w:drawing>
          <wp:inline distT="0" distB="0" distL="0" distR="0" wp14:anchorId="7AD5BA4E" wp14:editId="120783BB">
            <wp:extent cx="2522229" cy="2689381"/>
            <wp:effectExtent l="76200" t="0" r="685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W.jpg"/>
                    <pic:cNvPicPr/>
                  </pic:nvPicPr>
                  <pic:blipFill rotWithShape="1">
                    <a:blip r:embed="rId18" cstate="print">
                      <a:extLst>
                        <a:ext uri="{28A0092B-C50C-407E-A947-70E740481C1C}">
                          <a14:useLocalDpi xmlns:a14="http://schemas.microsoft.com/office/drawing/2010/main" val="0"/>
                        </a:ext>
                      </a:extLst>
                    </a:blip>
                    <a:srcRect l="20039" t="13367" r="24201" b="7360"/>
                    <a:stretch/>
                  </pic:blipFill>
                  <pic:spPr bwMode="auto">
                    <a:xfrm rot="5400000">
                      <a:off x="0" y="0"/>
                      <a:ext cx="2526201" cy="2693616"/>
                    </a:xfrm>
                    <a:prstGeom prst="rect">
                      <a:avLst/>
                    </a:prstGeom>
                    <a:ln>
                      <a:noFill/>
                    </a:ln>
                    <a:extLst>
                      <a:ext uri="{53640926-AAD7-44D8-BBD7-CCE9431645EC}">
                        <a14:shadowObscured xmlns:a14="http://schemas.microsoft.com/office/drawing/2010/main"/>
                      </a:ext>
                    </a:extLst>
                  </pic:spPr>
                </pic:pic>
              </a:graphicData>
            </a:graphic>
          </wp:inline>
        </w:drawing>
      </w:r>
      <w:r w:rsidR="00607958">
        <w:rPr>
          <w:rFonts w:cstheme="minorHAnsi"/>
          <w:i/>
          <w:sz w:val="20"/>
        </w:rPr>
        <w:tab/>
      </w:r>
      <w:r>
        <w:rPr>
          <w:rFonts w:cstheme="minorHAnsi"/>
          <w:i/>
          <w:noProof/>
          <w:sz w:val="20"/>
        </w:rPr>
        <w:drawing>
          <wp:inline distT="0" distB="0" distL="0" distR="0" wp14:anchorId="41612D4A" wp14:editId="68950E72">
            <wp:extent cx="2493305" cy="2709895"/>
            <wp:effectExtent l="114300" t="0" r="977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RU.jpg"/>
                    <pic:cNvPicPr/>
                  </pic:nvPicPr>
                  <pic:blipFill rotWithShape="1">
                    <a:blip r:embed="rId19" cstate="print">
                      <a:extLst>
                        <a:ext uri="{28A0092B-C50C-407E-A947-70E740481C1C}">
                          <a14:useLocalDpi xmlns:a14="http://schemas.microsoft.com/office/drawing/2010/main" val="0"/>
                        </a:ext>
                      </a:extLst>
                    </a:blip>
                    <a:srcRect l="24694" t="18943" r="27338" b="11542"/>
                    <a:stretch/>
                  </pic:blipFill>
                  <pic:spPr bwMode="auto">
                    <a:xfrm rot="5400000">
                      <a:off x="0" y="0"/>
                      <a:ext cx="2501342" cy="2718630"/>
                    </a:xfrm>
                    <a:prstGeom prst="rect">
                      <a:avLst/>
                    </a:prstGeom>
                    <a:ln>
                      <a:noFill/>
                    </a:ln>
                    <a:extLst>
                      <a:ext uri="{53640926-AAD7-44D8-BBD7-CCE9431645EC}">
                        <a14:shadowObscured xmlns:a14="http://schemas.microsoft.com/office/drawing/2010/main"/>
                      </a:ext>
                    </a:extLst>
                  </pic:spPr>
                </pic:pic>
              </a:graphicData>
            </a:graphic>
          </wp:inline>
        </w:drawing>
      </w:r>
    </w:p>
    <w:p w14:paraId="5629E153" w14:textId="07A56767" w:rsidR="005F1854" w:rsidRDefault="008D4BFD" w:rsidP="001B2773">
      <w:pPr>
        <w:pStyle w:val="NoSpacing"/>
        <w:jc w:val="both"/>
        <w:rPr>
          <w:rFonts w:cstheme="minorHAnsi"/>
          <w:i/>
          <w:sz w:val="20"/>
        </w:rPr>
      </w:pPr>
      <w:r>
        <w:rPr>
          <w:rFonts w:cstheme="minorHAnsi"/>
          <w:i/>
          <w:sz w:val="20"/>
        </w:rPr>
        <w:t xml:space="preserve">A Grade: </w:t>
      </w:r>
      <w:r w:rsidR="005F1854">
        <w:rPr>
          <w:rFonts w:cstheme="minorHAnsi"/>
          <w:i/>
          <w:sz w:val="20"/>
        </w:rPr>
        <w:t>L-R:</w:t>
      </w:r>
      <w:r>
        <w:rPr>
          <w:rFonts w:cstheme="minorHAnsi"/>
          <w:i/>
          <w:sz w:val="20"/>
        </w:rPr>
        <w:t xml:space="preserve"> Winners: Chris &amp; Jordan Rounds                Runners-Up:</w:t>
      </w:r>
      <w:r w:rsidR="00551AE2">
        <w:rPr>
          <w:rFonts w:cstheme="minorHAnsi"/>
          <w:i/>
          <w:sz w:val="20"/>
        </w:rPr>
        <w:t xml:space="preserve"> Corinne Yallup-Cross, Dean Cross</w:t>
      </w:r>
    </w:p>
    <w:p w14:paraId="01D9B443" w14:textId="419692E2" w:rsidR="001B2773" w:rsidRDefault="001B2773" w:rsidP="001B2773">
      <w:pPr>
        <w:pStyle w:val="NoSpacing"/>
        <w:jc w:val="both"/>
        <w:rPr>
          <w:rFonts w:cstheme="minorHAnsi"/>
          <w:noProof/>
        </w:rPr>
      </w:pPr>
      <w:r>
        <w:rPr>
          <w:rFonts w:cstheme="minorHAnsi"/>
          <w:noProof/>
        </w:rPr>
        <w:drawing>
          <wp:anchor distT="0" distB="0" distL="114300" distR="114300" simplePos="0" relativeHeight="251658240" behindDoc="1" locked="0" layoutInCell="1" allowOverlap="1" wp14:anchorId="416AF776" wp14:editId="37AE9CDB">
            <wp:simplePos x="0" y="0"/>
            <wp:positionH relativeFrom="column">
              <wp:posOffset>3030855</wp:posOffset>
            </wp:positionH>
            <wp:positionV relativeFrom="paragraph">
              <wp:posOffset>106045</wp:posOffset>
            </wp:positionV>
            <wp:extent cx="2183130" cy="2306320"/>
            <wp:effectExtent l="57150" t="0" r="45720" b="0"/>
            <wp:wrapTight wrapText="bothSides">
              <wp:wrapPolygon edited="0">
                <wp:start x="-44" y="21558"/>
                <wp:lineTo x="21443" y="21558"/>
                <wp:lineTo x="21443" y="149"/>
                <wp:lineTo x="-44" y="149"/>
                <wp:lineTo x="-44" y="2155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DRU.jpg"/>
                    <pic:cNvPicPr/>
                  </pic:nvPicPr>
                  <pic:blipFill rotWithShape="1">
                    <a:blip r:embed="rId20" cstate="print">
                      <a:extLst>
                        <a:ext uri="{28A0092B-C50C-407E-A947-70E740481C1C}">
                          <a14:useLocalDpi xmlns:a14="http://schemas.microsoft.com/office/drawing/2010/main" val="0"/>
                        </a:ext>
                      </a:extLst>
                    </a:blip>
                    <a:srcRect l="22317" t="27581" r="36750" b="14785"/>
                    <a:stretch/>
                  </pic:blipFill>
                  <pic:spPr bwMode="auto">
                    <a:xfrm rot="5400000">
                      <a:off x="0" y="0"/>
                      <a:ext cx="2183130" cy="230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i/>
          <w:noProof/>
          <w:sz w:val="20"/>
        </w:rPr>
        <w:drawing>
          <wp:inline distT="0" distB="0" distL="0" distR="0" wp14:anchorId="7A7DAAE8" wp14:editId="25B95859">
            <wp:extent cx="2180874" cy="2521308"/>
            <wp:effectExtent l="171450" t="0" r="1435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DW.jpg"/>
                    <pic:cNvPicPr/>
                  </pic:nvPicPr>
                  <pic:blipFill rotWithShape="1">
                    <a:blip r:embed="rId21" cstate="print">
                      <a:extLst>
                        <a:ext uri="{28A0092B-C50C-407E-A947-70E740481C1C}">
                          <a14:useLocalDpi xmlns:a14="http://schemas.microsoft.com/office/drawing/2010/main" val="0"/>
                        </a:ext>
                      </a:extLst>
                    </a:blip>
                    <a:srcRect l="17473" t="2342" r="30360" b="17245"/>
                    <a:stretch/>
                  </pic:blipFill>
                  <pic:spPr bwMode="auto">
                    <a:xfrm rot="5400000">
                      <a:off x="0" y="0"/>
                      <a:ext cx="2199564" cy="254291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tab/>
      </w:r>
      <w:r w:rsidRPr="001B2773">
        <w:rPr>
          <w:rFonts w:cstheme="minorHAnsi"/>
          <w:noProof/>
        </w:rPr>
        <w:t xml:space="preserve"> </w:t>
      </w:r>
    </w:p>
    <w:p w14:paraId="3CBECC73" w14:textId="44264396" w:rsidR="005F1854" w:rsidRDefault="00551AE2" w:rsidP="005F1854">
      <w:pPr>
        <w:pStyle w:val="NoSpacing"/>
        <w:jc w:val="both"/>
        <w:rPr>
          <w:rFonts w:cstheme="minorHAnsi"/>
          <w:i/>
          <w:sz w:val="20"/>
        </w:rPr>
      </w:pPr>
      <w:r>
        <w:rPr>
          <w:rFonts w:cstheme="minorHAnsi"/>
          <w:i/>
          <w:sz w:val="20"/>
        </w:rPr>
        <w:t xml:space="preserve">B Grade: L-R:  Winners: Paul Trinick, Brett Dinning             Runners-Up: Campbell Shobbrook, (Missing – Laura Shobbrook) </w:t>
      </w:r>
    </w:p>
    <w:p w14:paraId="2B0B495D" w14:textId="1BF0199C" w:rsidR="00551AE2" w:rsidRDefault="00551AE2" w:rsidP="00551AE2">
      <w:pPr>
        <w:pStyle w:val="NoSpacing"/>
        <w:spacing w:before="240"/>
        <w:jc w:val="both"/>
        <w:rPr>
          <w:rFonts w:cstheme="minorHAnsi"/>
          <w:i/>
          <w:sz w:val="20"/>
        </w:rPr>
      </w:pPr>
    </w:p>
    <w:p w14:paraId="00CE3779" w14:textId="296B88E7" w:rsidR="00551AE2" w:rsidRDefault="00551AE2" w:rsidP="00607958">
      <w:pPr>
        <w:pStyle w:val="NoSpacing"/>
        <w:jc w:val="both"/>
        <w:rPr>
          <w:rFonts w:cstheme="minorHAnsi"/>
          <w:i/>
          <w:sz w:val="20"/>
        </w:rPr>
      </w:pPr>
    </w:p>
    <w:p w14:paraId="4D9AD2F6" w14:textId="1DA7C5C3" w:rsidR="006B4A65" w:rsidRDefault="00ED3731" w:rsidP="00ED3731">
      <w:pPr>
        <w:pStyle w:val="NoSpacing"/>
        <w:ind w:firstLine="720"/>
        <w:jc w:val="both"/>
        <w:rPr>
          <w:rFonts w:cstheme="minorHAnsi"/>
          <w:b/>
          <w:i/>
          <w:sz w:val="20"/>
        </w:rPr>
      </w:pPr>
      <w:r>
        <w:rPr>
          <w:noProof/>
        </w:rPr>
        <w:lastRenderedPageBreak/>
        <w:drawing>
          <wp:inline distT="0" distB="0" distL="0" distR="0" wp14:anchorId="3C729DDA" wp14:editId="141E7E74">
            <wp:extent cx="2676525" cy="1857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6525" cy="1857375"/>
                    </a:xfrm>
                    <a:prstGeom prst="rect">
                      <a:avLst/>
                    </a:prstGeom>
                  </pic:spPr>
                </pic:pic>
              </a:graphicData>
            </a:graphic>
          </wp:inline>
        </w:drawing>
      </w:r>
      <w:r>
        <w:rPr>
          <w:noProof/>
        </w:rPr>
        <w:t xml:space="preserve">      </w:t>
      </w:r>
      <w:r>
        <w:rPr>
          <w:noProof/>
        </w:rPr>
        <w:drawing>
          <wp:inline distT="0" distB="0" distL="0" distR="0" wp14:anchorId="31BB038D" wp14:editId="6E84132F">
            <wp:extent cx="2362200" cy="1866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2200" cy="1866900"/>
                    </a:xfrm>
                    <a:prstGeom prst="rect">
                      <a:avLst/>
                    </a:prstGeom>
                  </pic:spPr>
                </pic:pic>
              </a:graphicData>
            </a:graphic>
          </wp:inline>
        </w:drawing>
      </w:r>
    </w:p>
    <w:p w14:paraId="59547D34" w14:textId="052E8DA7" w:rsidR="00ED3731" w:rsidRPr="00ED3731" w:rsidRDefault="00ED3731" w:rsidP="00ED3731">
      <w:pPr>
        <w:pStyle w:val="NoSpacing"/>
        <w:ind w:firstLine="720"/>
        <w:jc w:val="both"/>
        <w:rPr>
          <w:rFonts w:cstheme="minorHAnsi"/>
          <w:i/>
          <w:sz w:val="20"/>
        </w:rPr>
      </w:pPr>
      <w:r>
        <w:rPr>
          <w:rFonts w:cstheme="minorHAnsi"/>
          <w:i/>
          <w:sz w:val="20"/>
        </w:rPr>
        <w:t>C Grade: L-R: Winners: Michael &amp; Alex Brigden                 Runners-Up: Kathy Donnolley, Michelle Sutcliffe</w:t>
      </w:r>
    </w:p>
    <w:p w14:paraId="00BBC48E" w14:textId="77777777" w:rsidR="00ED3731" w:rsidRDefault="00ED3731" w:rsidP="00607958">
      <w:pPr>
        <w:pStyle w:val="NoSpacing"/>
        <w:jc w:val="both"/>
        <w:rPr>
          <w:rFonts w:cstheme="minorHAnsi"/>
          <w:i/>
          <w:sz w:val="20"/>
        </w:rPr>
      </w:pPr>
    </w:p>
    <w:p w14:paraId="6DC50D46" w14:textId="36C86C11" w:rsidR="00ED3731" w:rsidRDefault="00ED3731" w:rsidP="00ED3731">
      <w:pPr>
        <w:pStyle w:val="NoSpacing"/>
        <w:ind w:firstLine="720"/>
        <w:jc w:val="both"/>
        <w:rPr>
          <w:rFonts w:cstheme="minorHAnsi"/>
          <w:i/>
          <w:sz w:val="20"/>
        </w:rPr>
      </w:pPr>
      <w:r>
        <w:rPr>
          <w:noProof/>
        </w:rPr>
        <w:drawing>
          <wp:inline distT="0" distB="0" distL="0" distR="0" wp14:anchorId="4D6A9C07" wp14:editId="0DF0A74A">
            <wp:extent cx="2733675" cy="2286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3675" cy="2286000"/>
                    </a:xfrm>
                    <a:prstGeom prst="rect">
                      <a:avLst/>
                    </a:prstGeom>
                  </pic:spPr>
                </pic:pic>
              </a:graphicData>
            </a:graphic>
          </wp:inline>
        </w:drawing>
      </w:r>
      <w:r w:rsidR="001E2CB6">
        <w:rPr>
          <w:rFonts w:cstheme="minorHAnsi"/>
          <w:i/>
          <w:sz w:val="20"/>
        </w:rPr>
        <w:t>D Grade: Winners: Cheryl &amp; Xavier Brigden</w:t>
      </w:r>
    </w:p>
    <w:p w14:paraId="6A1BE682" w14:textId="5C58B665" w:rsidR="00ED3731" w:rsidRDefault="00ED3731" w:rsidP="00607958">
      <w:pPr>
        <w:pStyle w:val="NoSpacing"/>
        <w:jc w:val="both"/>
        <w:rPr>
          <w:rFonts w:cstheme="minorHAnsi"/>
          <w:i/>
          <w:sz w:val="20"/>
        </w:rPr>
      </w:pPr>
    </w:p>
    <w:p w14:paraId="76D6C9BF" w14:textId="71942D8E" w:rsidR="006B4A65" w:rsidRDefault="00ED3731" w:rsidP="00ED3731">
      <w:pPr>
        <w:pStyle w:val="NoSpacing"/>
        <w:ind w:firstLine="720"/>
        <w:jc w:val="both"/>
        <w:rPr>
          <w:rFonts w:cstheme="minorHAnsi"/>
          <w:i/>
          <w:sz w:val="20"/>
        </w:rPr>
      </w:pPr>
      <w:r>
        <w:rPr>
          <w:noProof/>
        </w:rPr>
        <w:drawing>
          <wp:inline distT="0" distB="0" distL="0" distR="0" wp14:anchorId="54F651A0" wp14:editId="3137FCAF">
            <wp:extent cx="6263640" cy="27108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2710815"/>
                    </a:xfrm>
                    <a:prstGeom prst="rect">
                      <a:avLst/>
                    </a:prstGeom>
                  </pic:spPr>
                </pic:pic>
              </a:graphicData>
            </a:graphic>
          </wp:inline>
        </w:drawing>
      </w:r>
    </w:p>
    <w:p w14:paraId="734A153F" w14:textId="1E122CC2" w:rsidR="006B4A65" w:rsidRDefault="00ED3731" w:rsidP="00ED3731">
      <w:pPr>
        <w:pStyle w:val="NoSpacing"/>
        <w:ind w:firstLine="720"/>
        <w:jc w:val="both"/>
        <w:rPr>
          <w:rFonts w:cstheme="minorHAnsi"/>
          <w:i/>
          <w:sz w:val="20"/>
        </w:rPr>
      </w:pPr>
      <w:r>
        <w:rPr>
          <w:rFonts w:cstheme="minorHAnsi"/>
          <w:i/>
          <w:sz w:val="20"/>
        </w:rPr>
        <w:tab/>
      </w:r>
      <w:r>
        <w:rPr>
          <w:rFonts w:cstheme="minorHAnsi"/>
          <w:i/>
          <w:sz w:val="20"/>
        </w:rPr>
        <w:tab/>
      </w:r>
      <w:r>
        <w:rPr>
          <w:rFonts w:cstheme="minorHAnsi"/>
          <w:i/>
          <w:sz w:val="20"/>
        </w:rPr>
        <w:tab/>
      </w:r>
      <w:r>
        <w:rPr>
          <w:rFonts w:cstheme="minorHAnsi"/>
          <w:i/>
          <w:sz w:val="20"/>
        </w:rPr>
        <w:tab/>
      </w:r>
      <w:r>
        <w:rPr>
          <w:rFonts w:cstheme="minorHAnsi"/>
          <w:i/>
          <w:sz w:val="20"/>
        </w:rPr>
        <w:tab/>
      </w:r>
      <w:r>
        <w:rPr>
          <w:rFonts w:cstheme="minorHAnsi"/>
          <w:i/>
          <w:sz w:val="20"/>
        </w:rPr>
        <w:tab/>
      </w:r>
      <w:r>
        <w:rPr>
          <w:rFonts w:cstheme="minorHAnsi"/>
          <w:i/>
          <w:sz w:val="20"/>
        </w:rPr>
        <w:tab/>
      </w:r>
    </w:p>
    <w:p w14:paraId="44E9EBD6" w14:textId="196B04AB" w:rsidR="00ED3731" w:rsidRDefault="001E2CB6" w:rsidP="00607958">
      <w:pPr>
        <w:pStyle w:val="NoSpacing"/>
        <w:jc w:val="both"/>
        <w:rPr>
          <w:rFonts w:cstheme="minorHAnsi"/>
          <w:i/>
          <w:sz w:val="20"/>
        </w:rPr>
      </w:pPr>
      <w:r>
        <w:rPr>
          <w:rFonts w:cstheme="minorHAnsi"/>
          <w:i/>
          <w:sz w:val="20"/>
        </w:rPr>
        <w:t xml:space="preserve">                             E Grade: L-R: Runners-Up: Tracey &amp; Connor Haberecht          Winners: John Carle, Frank Dunk</w:t>
      </w:r>
    </w:p>
    <w:p w14:paraId="53BC04F7" w14:textId="37892859" w:rsidR="006B4A65" w:rsidRDefault="006B4A65" w:rsidP="00607958">
      <w:pPr>
        <w:pStyle w:val="NoSpacing"/>
        <w:jc w:val="both"/>
        <w:rPr>
          <w:rFonts w:cstheme="minorHAnsi"/>
          <w:i/>
          <w:sz w:val="20"/>
        </w:rPr>
      </w:pPr>
    </w:p>
    <w:p w14:paraId="23DDB148" w14:textId="542848D6" w:rsidR="006B4A65" w:rsidRDefault="006B4A65" w:rsidP="00607958">
      <w:pPr>
        <w:pStyle w:val="NoSpacing"/>
        <w:jc w:val="both"/>
        <w:rPr>
          <w:rFonts w:cstheme="minorHAnsi"/>
          <w:i/>
          <w:sz w:val="20"/>
        </w:rPr>
      </w:pPr>
    </w:p>
    <w:p w14:paraId="287F2E8F" w14:textId="485A9AB0" w:rsidR="00ED3731" w:rsidRDefault="00ED3731" w:rsidP="00607958">
      <w:pPr>
        <w:pStyle w:val="NoSpacing"/>
        <w:jc w:val="both"/>
        <w:rPr>
          <w:rFonts w:cstheme="minorHAnsi"/>
          <w:i/>
          <w:sz w:val="20"/>
        </w:rPr>
      </w:pPr>
    </w:p>
    <w:p w14:paraId="56ED2B67" w14:textId="63A6E39C" w:rsidR="00ED3731" w:rsidRDefault="00ED3731" w:rsidP="00607958">
      <w:pPr>
        <w:pStyle w:val="NoSpacing"/>
        <w:jc w:val="both"/>
        <w:rPr>
          <w:rFonts w:cstheme="minorHAnsi"/>
          <w:i/>
          <w:sz w:val="20"/>
        </w:rPr>
      </w:pPr>
    </w:p>
    <w:p w14:paraId="1476C5AB" w14:textId="2B89FD79" w:rsidR="00ED3731" w:rsidRDefault="00ED3731" w:rsidP="00607958">
      <w:pPr>
        <w:pStyle w:val="NoSpacing"/>
        <w:jc w:val="both"/>
        <w:rPr>
          <w:rFonts w:cstheme="minorHAnsi"/>
          <w:i/>
          <w:sz w:val="20"/>
        </w:rPr>
      </w:pPr>
    </w:p>
    <w:p w14:paraId="67CDE851" w14:textId="615651B4" w:rsidR="00ED3731" w:rsidRDefault="00ED3731" w:rsidP="00607958">
      <w:pPr>
        <w:pStyle w:val="NoSpacing"/>
        <w:jc w:val="both"/>
        <w:rPr>
          <w:rFonts w:cstheme="minorHAnsi"/>
          <w:i/>
          <w:sz w:val="20"/>
        </w:rPr>
      </w:pPr>
    </w:p>
    <w:p w14:paraId="47893DE8" w14:textId="77777777" w:rsidR="00ED3731" w:rsidRDefault="00ED3731" w:rsidP="00607958">
      <w:pPr>
        <w:pStyle w:val="NoSpacing"/>
        <w:jc w:val="both"/>
        <w:rPr>
          <w:rFonts w:cstheme="minorHAnsi"/>
          <w:i/>
          <w:sz w:val="20"/>
        </w:rPr>
      </w:pPr>
    </w:p>
    <w:p w14:paraId="0B3FD681" w14:textId="77777777" w:rsidR="00ED3731" w:rsidRDefault="00ED3731" w:rsidP="00607958">
      <w:pPr>
        <w:pStyle w:val="NoSpacing"/>
        <w:jc w:val="both"/>
        <w:rPr>
          <w:rFonts w:cstheme="minorHAnsi"/>
          <w:i/>
          <w:sz w:val="20"/>
        </w:rPr>
      </w:pPr>
    </w:p>
    <w:p w14:paraId="7723F8AB" w14:textId="4D9D01DA" w:rsidR="006B4A65" w:rsidRDefault="006B4A65" w:rsidP="00607958">
      <w:pPr>
        <w:pStyle w:val="NoSpacing"/>
        <w:jc w:val="both"/>
        <w:rPr>
          <w:rFonts w:cstheme="minorHAnsi"/>
          <w:i/>
          <w:sz w:val="20"/>
        </w:rPr>
      </w:pPr>
    </w:p>
    <w:p w14:paraId="1B5CDCCB" w14:textId="4221BF95" w:rsidR="006B4A65" w:rsidRDefault="006B4A65" w:rsidP="00607958">
      <w:pPr>
        <w:pStyle w:val="NoSpacing"/>
        <w:jc w:val="both"/>
        <w:rPr>
          <w:rFonts w:cstheme="minorHAnsi"/>
          <w:i/>
          <w:sz w:val="20"/>
        </w:rPr>
      </w:pPr>
    </w:p>
    <w:p w14:paraId="23BF9338" w14:textId="399ECECA" w:rsidR="006B4A65" w:rsidRDefault="006B4A65" w:rsidP="00607958">
      <w:pPr>
        <w:pStyle w:val="NoSpacing"/>
        <w:jc w:val="both"/>
        <w:rPr>
          <w:rFonts w:cstheme="minorHAnsi"/>
          <w:i/>
          <w:sz w:val="20"/>
        </w:rPr>
      </w:pPr>
    </w:p>
    <w:p w14:paraId="1C6FFDD7" w14:textId="77777777" w:rsidR="001E2CB6" w:rsidRDefault="001E2CB6" w:rsidP="00607958">
      <w:pPr>
        <w:pStyle w:val="NoSpacing"/>
        <w:jc w:val="both"/>
        <w:rPr>
          <w:rFonts w:cstheme="minorHAnsi"/>
          <w:i/>
          <w:sz w:val="20"/>
        </w:rPr>
      </w:pPr>
    </w:p>
    <w:tbl>
      <w:tblPr>
        <w:tblStyle w:val="LightList-Accent1"/>
        <w:tblW w:w="0" w:type="auto"/>
        <w:jc w:val="center"/>
        <w:tblLook w:val="04A0" w:firstRow="1" w:lastRow="0" w:firstColumn="1" w:lastColumn="0" w:noHBand="0" w:noVBand="1"/>
      </w:tblPr>
      <w:tblGrid>
        <w:gridCol w:w="2026"/>
        <w:gridCol w:w="2026"/>
        <w:gridCol w:w="3132"/>
      </w:tblGrid>
      <w:tr w:rsidR="006B4A65" w:rsidRPr="006E6A0F" w14:paraId="34161191" w14:textId="77777777" w:rsidTr="00607958">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7184" w:type="dxa"/>
            <w:gridSpan w:val="3"/>
          </w:tcPr>
          <w:p w14:paraId="2DCD3279" w14:textId="350C5CB7" w:rsidR="00ED1942" w:rsidRPr="006E6A0F" w:rsidRDefault="00ED1942" w:rsidP="00DC6E80">
            <w:pPr>
              <w:ind w:right="-108"/>
              <w:rPr>
                <w:rFonts w:cstheme="minorHAnsi"/>
              </w:rPr>
            </w:pPr>
            <w:bookmarkStart w:id="3" w:name="_Hlk6997764"/>
            <w:r w:rsidRPr="006E6A0F">
              <w:rPr>
                <w:rFonts w:cstheme="minorHAnsi"/>
              </w:rPr>
              <w:lastRenderedPageBreak/>
              <w:t>SINGLES</w:t>
            </w:r>
          </w:p>
        </w:tc>
      </w:tr>
      <w:tr w:rsidR="006B4A65" w:rsidRPr="006E6A0F" w14:paraId="517B18C4" w14:textId="77777777" w:rsidTr="0060795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026" w:type="dxa"/>
          </w:tcPr>
          <w:p w14:paraId="4DACB7B3" w14:textId="77777777" w:rsidR="00ED1942" w:rsidRPr="006E6A0F" w:rsidRDefault="00ED1942" w:rsidP="00DC6E80">
            <w:pPr>
              <w:rPr>
                <w:rFonts w:cstheme="minorHAnsi"/>
              </w:rPr>
            </w:pPr>
            <w:r w:rsidRPr="006E6A0F">
              <w:rPr>
                <w:rFonts w:cstheme="minorHAnsi"/>
              </w:rPr>
              <w:t>Grade</w:t>
            </w:r>
          </w:p>
        </w:tc>
        <w:tc>
          <w:tcPr>
            <w:tcW w:w="2026" w:type="dxa"/>
          </w:tcPr>
          <w:p w14:paraId="76102790" w14:textId="77777777" w:rsidR="00ED1942" w:rsidRPr="006E6A0F" w:rsidRDefault="00ED1942"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Winner</w:t>
            </w:r>
          </w:p>
        </w:tc>
        <w:tc>
          <w:tcPr>
            <w:tcW w:w="3132" w:type="dxa"/>
          </w:tcPr>
          <w:p w14:paraId="64CAC1D6" w14:textId="77777777" w:rsidR="00ED1942" w:rsidRPr="006E6A0F" w:rsidRDefault="00ED1942"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Runner-Up</w:t>
            </w:r>
          </w:p>
        </w:tc>
      </w:tr>
      <w:tr w:rsidR="006B4A65" w:rsidRPr="006E6A0F" w14:paraId="1312DAEC" w14:textId="77777777" w:rsidTr="00607958">
        <w:trPr>
          <w:trHeight w:val="299"/>
          <w:jc w:val="center"/>
        </w:trPr>
        <w:tc>
          <w:tcPr>
            <w:cnfStyle w:val="001000000000" w:firstRow="0" w:lastRow="0" w:firstColumn="1" w:lastColumn="0" w:oddVBand="0" w:evenVBand="0" w:oddHBand="0" w:evenHBand="0" w:firstRowFirstColumn="0" w:firstRowLastColumn="0" w:lastRowFirstColumn="0" w:lastRowLastColumn="0"/>
            <w:tcW w:w="2026" w:type="dxa"/>
          </w:tcPr>
          <w:p w14:paraId="7A71F1DD" w14:textId="77777777" w:rsidR="00ED1942" w:rsidRPr="006E6A0F" w:rsidRDefault="00ED1942" w:rsidP="00DC6E80">
            <w:pPr>
              <w:rPr>
                <w:rFonts w:cstheme="minorHAnsi"/>
              </w:rPr>
            </w:pPr>
            <w:r w:rsidRPr="006E6A0F">
              <w:rPr>
                <w:rFonts w:cstheme="minorHAnsi"/>
              </w:rPr>
              <w:t>Men’s Open</w:t>
            </w:r>
          </w:p>
        </w:tc>
        <w:tc>
          <w:tcPr>
            <w:tcW w:w="2026" w:type="dxa"/>
          </w:tcPr>
          <w:p w14:paraId="0058A340" w14:textId="77777777" w:rsidR="00ED1942" w:rsidRPr="006E6A0F" w:rsidRDefault="009A52BB"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Ryan McCarter</w:t>
            </w:r>
          </w:p>
        </w:tc>
        <w:tc>
          <w:tcPr>
            <w:tcW w:w="3132" w:type="dxa"/>
          </w:tcPr>
          <w:p w14:paraId="637B7A62" w14:textId="77777777" w:rsidR="00ED1942" w:rsidRPr="006E6A0F" w:rsidRDefault="003E4225"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Garry Pedersen</w:t>
            </w:r>
          </w:p>
        </w:tc>
      </w:tr>
      <w:tr w:rsidR="006B4A65" w:rsidRPr="006E6A0F" w14:paraId="527A304D" w14:textId="77777777" w:rsidTr="0060795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026" w:type="dxa"/>
          </w:tcPr>
          <w:p w14:paraId="55653F03" w14:textId="77777777" w:rsidR="00ED1942" w:rsidRPr="006E6A0F" w:rsidRDefault="00ED1942" w:rsidP="00DC6E80">
            <w:pPr>
              <w:rPr>
                <w:rFonts w:cstheme="minorHAnsi"/>
              </w:rPr>
            </w:pPr>
            <w:r w:rsidRPr="006E6A0F">
              <w:rPr>
                <w:rFonts w:cstheme="minorHAnsi"/>
              </w:rPr>
              <w:t>Women’s Open</w:t>
            </w:r>
          </w:p>
        </w:tc>
        <w:tc>
          <w:tcPr>
            <w:tcW w:w="2026" w:type="dxa"/>
          </w:tcPr>
          <w:p w14:paraId="282F4788" w14:textId="77777777" w:rsidR="00ED1942" w:rsidRPr="006E6A0F" w:rsidRDefault="009A52BB"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Sue Dunlop</w:t>
            </w:r>
          </w:p>
        </w:tc>
        <w:tc>
          <w:tcPr>
            <w:tcW w:w="3132" w:type="dxa"/>
          </w:tcPr>
          <w:p w14:paraId="38D80665" w14:textId="7AB2C15C" w:rsidR="00ED1942" w:rsidRPr="006E6A0F" w:rsidRDefault="00E70957"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Corinne Yallup-Cross</w:t>
            </w:r>
          </w:p>
        </w:tc>
      </w:tr>
      <w:tr w:rsidR="006B4A65" w:rsidRPr="006E6A0F" w14:paraId="708E8724" w14:textId="77777777" w:rsidTr="00607958">
        <w:trPr>
          <w:trHeight w:val="299"/>
          <w:jc w:val="center"/>
        </w:trPr>
        <w:tc>
          <w:tcPr>
            <w:cnfStyle w:val="001000000000" w:firstRow="0" w:lastRow="0" w:firstColumn="1" w:lastColumn="0" w:oddVBand="0" w:evenVBand="0" w:oddHBand="0" w:evenHBand="0" w:firstRowFirstColumn="0" w:firstRowLastColumn="0" w:lastRowFirstColumn="0" w:lastRowLastColumn="0"/>
            <w:tcW w:w="2026" w:type="dxa"/>
          </w:tcPr>
          <w:p w14:paraId="349BCB1F" w14:textId="77777777" w:rsidR="00ED1942" w:rsidRPr="006E6A0F" w:rsidRDefault="00ED1942" w:rsidP="00DC6E80">
            <w:pPr>
              <w:rPr>
                <w:rFonts w:cstheme="minorHAnsi"/>
              </w:rPr>
            </w:pPr>
            <w:r w:rsidRPr="006E6A0F">
              <w:rPr>
                <w:rFonts w:cstheme="minorHAnsi"/>
              </w:rPr>
              <w:t>A</w:t>
            </w:r>
          </w:p>
        </w:tc>
        <w:tc>
          <w:tcPr>
            <w:tcW w:w="2026" w:type="dxa"/>
          </w:tcPr>
          <w:p w14:paraId="57CC333C" w14:textId="4D84673B" w:rsidR="00ED1942" w:rsidRPr="006E6A0F" w:rsidRDefault="00EC628E"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Jordan Rounds</w:t>
            </w:r>
          </w:p>
        </w:tc>
        <w:tc>
          <w:tcPr>
            <w:tcW w:w="3132" w:type="dxa"/>
          </w:tcPr>
          <w:p w14:paraId="4FD66FDE" w14:textId="329649BD" w:rsidR="00ED1942" w:rsidRPr="006E6A0F" w:rsidRDefault="00EC628E"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Dean Cross</w:t>
            </w:r>
          </w:p>
        </w:tc>
      </w:tr>
      <w:tr w:rsidR="006B4A65" w:rsidRPr="006E6A0F" w14:paraId="6441CC6D" w14:textId="77777777" w:rsidTr="0060795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026" w:type="dxa"/>
          </w:tcPr>
          <w:p w14:paraId="26E354B5" w14:textId="77777777" w:rsidR="00ED1942" w:rsidRPr="006E6A0F" w:rsidRDefault="00ED1942" w:rsidP="00DC6E80">
            <w:pPr>
              <w:rPr>
                <w:rFonts w:cstheme="minorHAnsi"/>
              </w:rPr>
            </w:pPr>
            <w:r w:rsidRPr="006E6A0F">
              <w:rPr>
                <w:rFonts w:cstheme="minorHAnsi"/>
              </w:rPr>
              <w:t>B</w:t>
            </w:r>
          </w:p>
        </w:tc>
        <w:tc>
          <w:tcPr>
            <w:tcW w:w="2026" w:type="dxa"/>
          </w:tcPr>
          <w:p w14:paraId="7A357B7E" w14:textId="0E32ACCE" w:rsidR="00ED1942" w:rsidRPr="006E6A0F" w:rsidRDefault="00EC628E"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Kyle Magee</w:t>
            </w:r>
          </w:p>
        </w:tc>
        <w:tc>
          <w:tcPr>
            <w:tcW w:w="3132" w:type="dxa"/>
          </w:tcPr>
          <w:p w14:paraId="70CF8582" w14:textId="30380D00" w:rsidR="00ED1942" w:rsidRPr="006E6A0F" w:rsidRDefault="00EC628E"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Blake Caspersz</w:t>
            </w:r>
          </w:p>
        </w:tc>
      </w:tr>
      <w:tr w:rsidR="006B4A65" w:rsidRPr="006E6A0F" w14:paraId="0B58C6B5" w14:textId="77777777" w:rsidTr="00607958">
        <w:trPr>
          <w:trHeight w:val="299"/>
          <w:jc w:val="center"/>
        </w:trPr>
        <w:tc>
          <w:tcPr>
            <w:cnfStyle w:val="001000000000" w:firstRow="0" w:lastRow="0" w:firstColumn="1" w:lastColumn="0" w:oddVBand="0" w:evenVBand="0" w:oddHBand="0" w:evenHBand="0" w:firstRowFirstColumn="0" w:firstRowLastColumn="0" w:lastRowFirstColumn="0" w:lastRowLastColumn="0"/>
            <w:tcW w:w="2026" w:type="dxa"/>
          </w:tcPr>
          <w:p w14:paraId="4B4C69B5" w14:textId="77777777" w:rsidR="00ED1942" w:rsidRPr="006E6A0F" w:rsidRDefault="00ED1942" w:rsidP="00DC6E80">
            <w:pPr>
              <w:rPr>
                <w:rFonts w:cstheme="minorHAnsi"/>
              </w:rPr>
            </w:pPr>
            <w:r w:rsidRPr="006E6A0F">
              <w:rPr>
                <w:rFonts w:cstheme="minorHAnsi"/>
              </w:rPr>
              <w:t>C</w:t>
            </w:r>
          </w:p>
        </w:tc>
        <w:tc>
          <w:tcPr>
            <w:tcW w:w="2026" w:type="dxa"/>
          </w:tcPr>
          <w:p w14:paraId="4D80251C" w14:textId="733CB30E" w:rsidR="00ED1942" w:rsidRPr="006E6A0F" w:rsidRDefault="00EC628E"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Chris Rounds</w:t>
            </w:r>
          </w:p>
        </w:tc>
        <w:tc>
          <w:tcPr>
            <w:tcW w:w="3132" w:type="dxa"/>
          </w:tcPr>
          <w:p w14:paraId="481C93A4" w14:textId="56BA92AE" w:rsidR="00ED1942" w:rsidRPr="006E6A0F" w:rsidRDefault="00EC628E"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Ron Iverson</w:t>
            </w:r>
          </w:p>
        </w:tc>
      </w:tr>
      <w:tr w:rsidR="006B4A65" w:rsidRPr="006E6A0F" w14:paraId="2F36D287" w14:textId="77777777" w:rsidTr="00607958">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26" w:type="dxa"/>
          </w:tcPr>
          <w:p w14:paraId="67CBD635" w14:textId="77777777" w:rsidR="00ED1942" w:rsidRPr="006E6A0F" w:rsidRDefault="00ED1942" w:rsidP="00DC6E80">
            <w:pPr>
              <w:rPr>
                <w:rFonts w:cstheme="minorHAnsi"/>
              </w:rPr>
            </w:pPr>
            <w:r w:rsidRPr="006E6A0F">
              <w:rPr>
                <w:rFonts w:cstheme="minorHAnsi"/>
              </w:rPr>
              <w:t>D</w:t>
            </w:r>
          </w:p>
        </w:tc>
        <w:tc>
          <w:tcPr>
            <w:tcW w:w="2026" w:type="dxa"/>
          </w:tcPr>
          <w:p w14:paraId="11E5A1E6" w14:textId="4FEB310F" w:rsidR="00ED1942" w:rsidRPr="006E6A0F" w:rsidRDefault="00EC628E"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Scott Haberecht</w:t>
            </w:r>
          </w:p>
        </w:tc>
        <w:tc>
          <w:tcPr>
            <w:tcW w:w="3132" w:type="dxa"/>
          </w:tcPr>
          <w:p w14:paraId="3180A496" w14:textId="1BC87BA2" w:rsidR="00ED1942" w:rsidRPr="006E6A0F" w:rsidRDefault="00EC628E"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Paul Morgan</w:t>
            </w:r>
          </w:p>
        </w:tc>
      </w:tr>
      <w:tr w:rsidR="006B4A65" w:rsidRPr="006E6A0F" w14:paraId="67ED5EB6" w14:textId="77777777" w:rsidTr="00607958">
        <w:trPr>
          <w:trHeight w:val="317"/>
          <w:jc w:val="center"/>
        </w:trPr>
        <w:tc>
          <w:tcPr>
            <w:cnfStyle w:val="001000000000" w:firstRow="0" w:lastRow="0" w:firstColumn="1" w:lastColumn="0" w:oddVBand="0" w:evenVBand="0" w:oddHBand="0" w:evenHBand="0" w:firstRowFirstColumn="0" w:firstRowLastColumn="0" w:lastRowFirstColumn="0" w:lastRowLastColumn="0"/>
            <w:tcW w:w="2026" w:type="dxa"/>
          </w:tcPr>
          <w:p w14:paraId="65375C2F" w14:textId="77777777" w:rsidR="00ED1942" w:rsidRPr="006E6A0F" w:rsidRDefault="00ED1942" w:rsidP="00DC6E80">
            <w:pPr>
              <w:rPr>
                <w:rFonts w:cstheme="minorHAnsi"/>
              </w:rPr>
            </w:pPr>
            <w:r w:rsidRPr="006E6A0F">
              <w:rPr>
                <w:rFonts w:cstheme="minorHAnsi"/>
              </w:rPr>
              <w:t>E</w:t>
            </w:r>
          </w:p>
        </w:tc>
        <w:tc>
          <w:tcPr>
            <w:tcW w:w="2026" w:type="dxa"/>
          </w:tcPr>
          <w:p w14:paraId="17D85A6F" w14:textId="2C20A432" w:rsidR="00ED1942" w:rsidRPr="006E6A0F" w:rsidRDefault="00EC628E"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Peter Fagan</w:t>
            </w:r>
          </w:p>
        </w:tc>
        <w:tc>
          <w:tcPr>
            <w:tcW w:w="3132" w:type="dxa"/>
          </w:tcPr>
          <w:p w14:paraId="62120241" w14:textId="0499C7DF" w:rsidR="00ED1942" w:rsidRPr="006E6A0F" w:rsidRDefault="00EC628E"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Gail Mulloy</w:t>
            </w:r>
          </w:p>
        </w:tc>
      </w:tr>
      <w:tr w:rsidR="006B4A65" w:rsidRPr="006E6A0F" w14:paraId="528E62CA" w14:textId="77777777" w:rsidTr="00607958">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26" w:type="dxa"/>
          </w:tcPr>
          <w:p w14:paraId="185769ED" w14:textId="77777777" w:rsidR="00ED1942" w:rsidRPr="006E6A0F" w:rsidRDefault="00ED1942" w:rsidP="00DC6E80">
            <w:pPr>
              <w:rPr>
                <w:rFonts w:cstheme="minorHAnsi"/>
              </w:rPr>
            </w:pPr>
            <w:r w:rsidRPr="006E6A0F">
              <w:rPr>
                <w:rFonts w:cstheme="minorHAnsi"/>
              </w:rPr>
              <w:t>F</w:t>
            </w:r>
          </w:p>
        </w:tc>
        <w:tc>
          <w:tcPr>
            <w:tcW w:w="2026" w:type="dxa"/>
          </w:tcPr>
          <w:p w14:paraId="6C875B99" w14:textId="77777777" w:rsidR="00ED1942" w:rsidRPr="006E6A0F" w:rsidRDefault="009A52BB"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Jessica Wilcock</w:t>
            </w:r>
          </w:p>
        </w:tc>
        <w:tc>
          <w:tcPr>
            <w:tcW w:w="3132" w:type="dxa"/>
          </w:tcPr>
          <w:p w14:paraId="1FD1E6C2" w14:textId="77777777" w:rsidR="00ED1942" w:rsidRPr="006E6A0F" w:rsidRDefault="009A52BB"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N/A</w:t>
            </w:r>
          </w:p>
        </w:tc>
      </w:tr>
      <w:tr w:rsidR="006B4A65" w:rsidRPr="006E6A0F" w14:paraId="4334981D" w14:textId="77777777" w:rsidTr="00607958">
        <w:trPr>
          <w:trHeight w:val="317"/>
          <w:jc w:val="center"/>
        </w:trPr>
        <w:tc>
          <w:tcPr>
            <w:cnfStyle w:val="001000000000" w:firstRow="0" w:lastRow="0" w:firstColumn="1" w:lastColumn="0" w:oddVBand="0" w:evenVBand="0" w:oddHBand="0" w:evenHBand="0" w:firstRowFirstColumn="0" w:firstRowLastColumn="0" w:lastRowFirstColumn="0" w:lastRowLastColumn="0"/>
            <w:tcW w:w="2026" w:type="dxa"/>
          </w:tcPr>
          <w:p w14:paraId="3B70AFB5" w14:textId="77777777" w:rsidR="009A23B2" w:rsidRPr="006E6A0F" w:rsidRDefault="009A23B2" w:rsidP="00DC6E80">
            <w:pPr>
              <w:rPr>
                <w:rFonts w:cstheme="minorHAnsi"/>
              </w:rPr>
            </w:pPr>
            <w:r w:rsidRPr="006E6A0F">
              <w:rPr>
                <w:rFonts w:cstheme="minorHAnsi"/>
              </w:rPr>
              <w:t>Junior Girls</w:t>
            </w:r>
          </w:p>
        </w:tc>
        <w:tc>
          <w:tcPr>
            <w:tcW w:w="2026" w:type="dxa"/>
          </w:tcPr>
          <w:p w14:paraId="6D1181CD" w14:textId="77777777" w:rsidR="009A23B2" w:rsidRPr="006E6A0F" w:rsidRDefault="009A52BB" w:rsidP="00DC6E80">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Amelia Brigden</w:t>
            </w:r>
          </w:p>
        </w:tc>
        <w:tc>
          <w:tcPr>
            <w:tcW w:w="3132" w:type="dxa"/>
          </w:tcPr>
          <w:p w14:paraId="53AD8783" w14:textId="77777777" w:rsidR="009A23B2" w:rsidRPr="006E6A0F" w:rsidRDefault="009A52BB" w:rsidP="009A52BB">
            <w:pPr>
              <w:cnfStyle w:val="000000000000" w:firstRow="0" w:lastRow="0" w:firstColumn="0" w:lastColumn="0" w:oddVBand="0" w:evenVBand="0" w:oddHBand="0" w:evenHBand="0" w:firstRowFirstColumn="0" w:firstRowLastColumn="0" w:lastRowFirstColumn="0" w:lastRowLastColumn="0"/>
              <w:rPr>
                <w:rFonts w:cstheme="minorHAnsi"/>
                <w:b/>
              </w:rPr>
            </w:pPr>
            <w:r w:rsidRPr="006E6A0F">
              <w:rPr>
                <w:rFonts w:cstheme="minorHAnsi"/>
                <w:b/>
              </w:rPr>
              <w:t>N/A</w:t>
            </w:r>
          </w:p>
        </w:tc>
      </w:tr>
      <w:tr w:rsidR="006B4A65" w:rsidRPr="006E6A0F" w14:paraId="1152DB97" w14:textId="77777777" w:rsidTr="00607958">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26" w:type="dxa"/>
          </w:tcPr>
          <w:p w14:paraId="53BC5D1C" w14:textId="77777777" w:rsidR="009A23B2" w:rsidRPr="006E6A0F" w:rsidRDefault="009A23B2" w:rsidP="00DC6E80">
            <w:pPr>
              <w:rPr>
                <w:rFonts w:cstheme="minorHAnsi"/>
              </w:rPr>
            </w:pPr>
            <w:r w:rsidRPr="006E6A0F">
              <w:rPr>
                <w:rFonts w:cstheme="minorHAnsi"/>
              </w:rPr>
              <w:t>Junior Boys</w:t>
            </w:r>
          </w:p>
        </w:tc>
        <w:tc>
          <w:tcPr>
            <w:tcW w:w="2026" w:type="dxa"/>
          </w:tcPr>
          <w:p w14:paraId="7C4CED6F" w14:textId="16E897E9" w:rsidR="009A23B2" w:rsidRPr="006E6A0F" w:rsidRDefault="00EC628E"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Connor Haberecht</w:t>
            </w:r>
          </w:p>
        </w:tc>
        <w:tc>
          <w:tcPr>
            <w:tcW w:w="3132" w:type="dxa"/>
          </w:tcPr>
          <w:p w14:paraId="2E3DBB9A" w14:textId="78A1EAB3" w:rsidR="009A23B2" w:rsidRPr="006E6A0F" w:rsidRDefault="00EC628E" w:rsidP="00DC6E80">
            <w:pPr>
              <w:cnfStyle w:val="000000100000" w:firstRow="0" w:lastRow="0" w:firstColumn="0" w:lastColumn="0" w:oddVBand="0" w:evenVBand="0" w:oddHBand="1" w:evenHBand="0" w:firstRowFirstColumn="0" w:firstRowLastColumn="0" w:lastRowFirstColumn="0" w:lastRowLastColumn="0"/>
              <w:rPr>
                <w:rFonts w:cstheme="minorHAnsi"/>
                <w:b/>
              </w:rPr>
            </w:pPr>
            <w:r w:rsidRPr="006E6A0F">
              <w:rPr>
                <w:rFonts w:cstheme="minorHAnsi"/>
                <w:b/>
              </w:rPr>
              <w:t>Harrison Haberecht</w:t>
            </w:r>
          </w:p>
        </w:tc>
      </w:tr>
      <w:bookmarkEnd w:id="3"/>
    </w:tbl>
    <w:p w14:paraId="5F74AD70" w14:textId="77777777" w:rsidR="00164900" w:rsidRPr="006E6A0F" w:rsidRDefault="00164900">
      <w:pPr>
        <w:rPr>
          <w:rFonts w:cstheme="minorHAnsi"/>
        </w:rPr>
      </w:pPr>
    </w:p>
    <w:tbl>
      <w:tblPr>
        <w:tblStyle w:val="LightList-Accent1"/>
        <w:tblW w:w="0" w:type="auto"/>
        <w:jc w:val="center"/>
        <w:tblLook w:val="04A0" w:firstRow="1" w:lastRow="0" w:firstColumn="1" w:lastColumn="0" w:noHBand="0" w:noVBand="1"/>
      </w:tblPr>
      <w:tblGrid>
        <w:gridCol w:w="7274"/>
      </w:tblGrid>
      <w:tr w:rsidR="00ED1942" w:rsidRPr="006E6A0F" w14:paraId="0761F7E5" w14:textId="77777777" w:rsidTr="00607958">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7274" w:type="dxa"/>
          </w:tcPr>
          <w:p w14:paraId="1A2E9049" w14:textId="77777777" w:rsidR="00ED1942" w:rsidRPr="006E6A0F" w:rsidRDefault="00ED1942" w:rsidP="00DC6E80">
            <w:pPr>
              <w:rPr>
                <w:rFonts w:cstheme="minorHAnsi"/>
              </w:rPr>
            </w:pPr>
            <w:r w:rsidRPr="006E6A0F">
              <w:rPr>
                <w:rFonts w:cstheme="minorHAnsi"/>
              </w:rPr>
              <w:t>DOUBLES</w:t>
            </w:r>
          </w:p>
        </w:tc>
      </w:tr>
      <w:tr w:rsidR="00ED1942" w:rsidRPr="006E6A0F" w14:paraId="5F6EE567" w14:textId="77777777" w:rsidTr="0060795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274" w:type="dxa"/>
          </w:tcPr>
          <w:p w14:paraId="546FC895" w14:textId="77777777" w:rsidR="00ED1942" w:rsidRPr="006E6A0F" w:rsidRDefault="00ED1942" w:rsidP="00DC6E80">
            <w:pPr>
              <w:rPr>
                <w:rFonts w:cstheme="minorHAnsi"/>
              </w:rPr>
            </w:pPr>
            <w:bookmarkStart w:id="4" w:name="_Hlk6997800"/>
            <w:r w:rsidRPr="006E6A0F">
              <w:rPr>
                <w:rFonts w:cstheme="minorHAnsi"/>
              </w:rPr>
              <w:t>Grade</w:t>
            </w:r>
            <w:r w:rsidRPr="006E6A0F">
              <w:rPr>
                <w:rFonts w:cstheme="minorHAnsi"/>
              </w:rPr>
              <w:tab/>
            </w:r>
            <w:r w:rsidRPr="006E6A0F">
              <w:rPr>
                <w:rFonts w:cstheme="minorHAnsi"/>
              </w:rPr>
              <w:tab/>
              <w:t>Winner</w:t>
            </w:r>
            <w:r w:rsidRPr="006E6A0F">
              <w:rPr>
                <w:rFonts w:cstheme="minorHAnsi"/>
              </w:rPr>
              <w:tab/>
            </w:r>
            <w:r w:rsidRPr="006E6A0F">
              <w:rPr>
                <w:rFonts w:cstheme="minorHAnsi"/>
              </w:rPr>
              <w:tab/>
            </w:r>
            <w:r w:rsidRPr="006E6A0F">
              <w:rPr>
                <w:rFonts w:cstheme="minorHAnsi"/>
              </w:rPr>
              <w:tab/>
              <w:t xml:space="preserve">         Runner-Up</w:t>
            </w:r>
          </w:p>
        </w:tc>
      </w:tr>
      <w:tr w:rsidR="00ED1942" w:rsidRPr="006E6A0F" w14:paraId="5083DA12" w14:textId="77777777" w:rsidTr="00607958">
        <w:trPr>
          <w:trHeight w:val="275"/>
          <w:jc w:val="center"/>
        </w:trPr>
        <w:tc>
          <w:tcPr>
            <w:cnfStyle w:val="001000000000" w:firstRow="0" w:lastRow="0" w:firstColumn="1" w:lastColumn="0" w:oddVBand="0" w:evenVBand="0" w:oddHBand="0" w:evenHBand="0" w:firstRowFirstColumn="0" w:firstRowLastColumn="0" w:lastRowFirstColumn="0" w:lastRowLastColumn="0"/>
            <w:tcW w:w="7274" w:type="dxa"/>
          </w:tcPr>
          <w:p w14:paraId="3C638220" w14:textId="38E01042" w:rsidR="00ED1942" w:rsidRPr="006E6A0F" w:rsidRDefault="00ED1942" w:rsidP="009A52BB">
            <w:pPr>
              <w:rPr>
                <w:rFonts w:cstheme="minorHAnsi"/>
                <w:b w:val="0"/>
              </w:rPr>
            </w:pPr>
            <w:r w:rsidRPr="006E6A0F">
              <w:rPr>
                <w:rFonts w:cstheme="minorHAnsi"/>
              </w:rPr>
              <w:t xml:space="preserve">Open   </w:t>
            </w:r>
            <w:r w:rsidRPr="006E6A0F">
              <w:rPr>
                <w:rFonts w:cstheme="minorHAnsi"/>
              </w:rPr>
              <w:tab/>
            </w:r>
            <w:r w:rsidRPr="006E6A0F">
              <w:rPr>
                <w:rFonts w:cstheme="minorHAnsi"/>
              </w:rPr>
              <w:tab/>
            </w:r>
            <w:r w:rsidR="00EC628E" w:rsidRPr="006E6A0F">
              <w:rPr>
                <w:rFonts w:cstheme="minorHAnsi"/>
              </w:rPr>
              <w:t>G. Wilcock/R. McCarter</w:t>
            </w:r>
            <w:r w:rsidR="003126A7" w:rsidRPr="006E6A0F">
              <w:rPr>
                <w:rFonts w:cstheme="minorHAnsi"/>
              </w:rPr>
              <w:t xml:space="preserve">  </w:t>
            </w:r>
            <w:r w:rsidR="000B5039" w:rsidRPr="006E6A0F">
              <w:rPr>
                <w:rFonts w:cstheme="minorHAnsi"/>
              </w:rPr>
              <w:t xml:space="preserve"> </w:t>
            </w:r>
            <w:r w:rsidR="00EC628E" w:rsidRPr="006E6A0F">
              <w:rPr>
                <w:rFonts w:cstheme="minorHAnsi"/>
              </w:rPr>
              <w:t xml:space="preserve">      </w:t>
            </w:r>
            <w:r w:rsidR="00A25F96" w:rsidRPr="006E6A0F">
              <w:rPr>
                <w:rFonts w:cstheme="minorHAnsi"/>
              </w:rPr>
              <w:t xml:space="preserve"> </w:t>
            </w:r>
            <w:r w:rsidR="00EC628E" w:rsidRPr="006E6A0F">
              <w:rPr>
                <w:rFonts w:cstheme="minorHAnsi"/>
              </w:rPr>
              <w:t xml:space="preserve">D. O’Donnell/C. Stevenson    </w:t>
            </w:r>
          </w:p>
        </w:tc>
      </w:tr>
      <w:tr w:rsidR="00ED1942" w:rsidRPr="006E6A0F" w14:paraId="7255142D" w14:textId="77777777" w:rsidTr="0060795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7274" w:type="dxa"/>
          </w:tcPr>
          <w:p w14:paraId="6D51B336" w14:textId="50DA141F" w:rsidR="00ED1942" w:rsidRPr="006E6A0F" w:rsidRDefault="00ED1942" w:rsidP="009A52BB">
            <w:pPr>
              <w:rPr>
                <w:rFonts w:cstheme="minorHAnsi"/>
                <w:b w:val="0"/>
              </w:rPr>
            </w:pPr>
            <w:r w:rsidRPr="006E6A0F">
              <w:rPr>
                <w:rFonts w:cstheme="minorHAnsi"/>
              </w:rPr>
              <w:t xml:space="preserve">A      </w:t>
            </w:r>
            <w:r w:rsidRPr="006E6A0F">
              <w:rPr>
                <w:rFonts w:cstheme="minorHAnsi"/>
              </w:rPr>
              <w:tab/>
            </w:r>
            <w:r w:rsidRPr="006E6A0F">
              <w:rPr>
                <w:rFonts w:cstheme="minorHAnsi"/>
              </w:rPr>
              <w:tab/>
            </w:r>
            <w:r w:rsidR="00EC628E" w:rsidRPr="006E6A0F">
              <w:rPr>
                <w:rFonts w:cstheme="minorHAnsi"/>
              </w:rPr>
              <w:t>Chris &amp; Jordan Rounds</w:t>
            </w:r>
            <w:r w:rsidRPr="006E6A0F">
              <w:rPr>
                <w:rFonts w:cstheme="minorHAnsi"/>
              </w:rPr>
              <w:tab/>
              <w:t xml:space="preserve">       </w:t>
            </w:r>
            <w:r w:rsidR="00EC628E" w:rsidRPr="006E6A0F">
              <w:rPr>
                <w:rFonts w:cstheme="minorHAnsi"/>
              </w:rPr>
              <w:t xml:space="preserve"> </w:t>
            </w:r>
            <w:r w:rsidR="00A25F96" w:rsidRPr="006E6A0F">
              <w:rPr>
                <w:rFonts w:cstheme="minorHAnsi"/>
              </w:rPr>
              <w:t xml:space="preserve"> </w:t>
            </w:r>
            <w:r w:rsidRPr="006E6A0F">
              <w:rPr>
                <w:rFonts w:cstheme="minorHAnsi"/>
              </w:rPr>
              <w:t xml:space="preserve"> </w:t>
            </w:r>
            <w:r w:rsidR="00EC628E" w:rsidRPr="006E6A0F">
              <w:rPr>
                <w:rFonts w:cstheme="minorHAnsi"/>
              </w:rPr>
              <w:t>D. Cross/C. Yallup-Cross</w:t>
            </w:r>
          </w:p>
        </w:tc>
      </w:tr>
      <w:tr w:rsidR="00ED1942" w:rsidRPr="006E6A0F" w14:paraId="600CED3A" w14:textId="77777777" w:rsidTr="00607958">
        <w:trPr>
          <w:trHeight w:val="291"/>
          <w:jc w:val="center"/>
        </w:trPr>
        <w:tc>
          <w:tcPr>
            <w:cnfStyle w:val="001000000000" w:firstRow="0" w:lastRow="0" w:firstColumn="1" w:lastColumn="0" w:oddVBand="0" w:evenVBand="0" w:oddHBand="0" w:evenHBand="0" w:firstRowFirstColumn="0" w:firstRowLastColumn="0" w:lastRowFirstColumn="0" w:lastRowLastColumn="0"/>
            <w:tcW w:w="7274" w:type="dxa"/>
          </w:tcPr>
          <w:p w14:paraId="44F40266" w14:textId="1F820F39" w:rsidR="00ED1942" w:rsidRPr="006E6A0F" w:rsidRDefault="00ED1942" w:rsidP="009A52BB">
            <w:pPr>
              <w:rPr>
                <w:rFonts w:cstheme="minorHAnsi"/>
                <w:b w:val="0"/>
              </w:rPr>
            </w:pPr>
            <w:r w:rsidRPr="006E6A0F">
              <w:rPr>
                <w:rFonts w:cstheme="minorHAnsi"/>
              </w:rPr>
              <w:t xml:space="preserve">B      </w:t>
            </w:r>
            <w:r w:rsidRPr="006E6A0F">
              <w:rPr>
                <w:rFonts w:cstheme="minorHAnsi"/>
              </w:rPr>
              <w:tab/>
            </w:r>
            <w:r w:rsidRPr="006E6A0F">
              <w:rPr>
                <w:rFonts w:cstheme="minorHAnsi"/>
              </w:rPr>
              <w:tab/>
            </w:r>
            <w:r w:rsidR="00EC628E" w:rsidRPr="006E6A0F">
              <w:rPr>
                <w:rFonts w:cstheme="minorHAnsi"/>
              </w:rPr>
              <w:t>B. Dinning/P.Trinick</w:t>
            </w:r>
            <w:r w:rsidR="009A52BB" w:rsidRPr="006E6A0F">
              <w:rPr>
                <w:rFonts w:cstheme="minorHAnsi"/>
              </w:rPr>
              <w:t xml:space="preserve">           </w:t>
            </w:r>
            <w:r w:rsidR="001B2773">
              <w:rPr>
                <w:rFonts w:cstheme="minorHAnsi"/>
              </w:rPr>
              <w:t xml:space="preserve"> </w:t>
            </w:r>
            <w:r w:rsidR="009A52BB" w:rsidRPr="006E6A0F">
              <w:rPr>
                <w:rFonts w:cstheme="minorHAnsi"/>
              </w:rPr>
              <w:t xml:space="preserve">   </w:t>
            </w:r>
            <w:r w:rsidR="00EC628E" w:rsidRPr="006E6A0F">
              <w:rPr>
                <w:rFonts w:cstheme="minorHAnsi"/>
              </w:rPr>
              <w:t xml:space="preserve"> </w:t>
            </w:r>
            <w:r w:rsidR="009A52BB" w:rsidRPr="006E6A0F">
              <w:rPr>
                <w:rFonts w:cstheme="minorHAnsi"/>
              </w:rPr>
              <w:t xml:space="preserve"> </w:t>
            </w:r>
            <w:r w:rsidR="00EC628E" w:rsidRPr="006E6A0F">
              <w:rPr>
                <w:rFonts w:cstheme="minorHAnsi"/>
              </w:rPr>
              <w:t>Cam &amp; Laura Shobbrook</w:t>
            </w:r>
            <w:r w:rsidR="009A52BB" w:rsidRPr="006E6A0F">
              <w:rPr>
                <w:rFonts w:cstheme="minorHAnsi"/>
              </w:rPr>
              <w:t xml:space="preserve">         </w:t>
            </w:r>
          </w:p>
        </w:tc>
      </w:tr>
      <w:tr w:rsidR="00ED1942" w:rsidRPr="006E6A0F" w14:paraId="6ED439D6" w14:textId="77777777" w:rsidTr="0060795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7274" w:type="dxa"/>
          </w:tcPr>
          <w:p w14:paraId="6AF5B2AB" w14:textId="321A04CF" w:rsidR="00ED1942" w:rsidRPr="006E6A0F" w:rsidRDefault="00ED1942" w:rsidP="009A52BB">
            <w:pPr>
              <w:rPr>
                <w:rFonts w:cstheme="minorHAnsi"/>
                <w:b w:val="0"/>
              </w:rPr>
            </w:pPr>
            <w:r w:rsidRPr="006E6A0F">
              <w:rPr>
                <w:rFonts w:cstheme="minorHAnsi"/>
              </w:rPr>
              <w:t xml:space="preserve">C     </w:t>
            </w:r>
            <w:r w:rsidRPr="006E6A0F">
              <w:rPr>
                <w:rFonts w:cstheme="minorHAnsi"/>
              </w:rPr>
              <w:tab/>
            </w:r>
            <w:r w:rsidRPr="006E6A0F">
              <w:rPr>
                <w:rFonts w:cstheme="minorHAnsi"/>
              </w:rPr>
              <w:tab/>
            </w:r>
            <w:r w:rsidR="00EC628E" w:rsidRPr="006E6A0F">
              <w:rPr>
                <w:rFonts w:cstheme="minorHAnsi"/>
              </w:rPr>
              <w:t xml:space="preserve">Alex &amp; Michael Brigden           </w:t>
            </w:r>
            <w:r w:rsidR="009A52BB" w:rsidRPr="006E6A0F">
              <w:rPr>
                <w:rFonts w:cstheme="minorHAnsi"/>
              </w:rPr>
              <w:t>K. Donnolley/M.Sutcliffe</w:t>
            </w:r>
            <w:r w:rsidRPr="006E6A0F">
              <w:rPr>
                <w:rFonts w:cstheme="minorHAnsi"/>
              </w:rPr>
              <w:t xml:space="preserve">   </w:t>
            </w:r>
            <w:r w:rsidR="00A25F96" w:rsidRPr="006E6A0F">
              <w:rPr>
                <w:rFonts w:cstheme="minorHAnsi"/>
              </w:rPr>
              <w:t xml:space="preserve">   </w:t>
            </w:r>
            <w:r w:rsidR="000B5039" w:rsidRPr="006E6A0F">
              <w:rPr>
                <w:rFonts w:cstheme="minorHAnsi"/>
              </w:rPr>
              <w:t xml:space="preserve"> </w:t>
            </w:r>
          </w:p>
        </w:tc>
      </w:tr>
      <w:tr w:rsidR="00ED1942" w:rsidRPr="006E6A0F" w14:paraId="63CF0F0A" w14:textId="77777777" w:rsidTr="00607958">
        <w:trPr>
          <w:trHeight w:val="275"/>
          <w:jc w:val="center"/>
        </w:trPr>
        <w:tc>
          <w:tcPr>
            <w:cnfStyle w:val="001000000000" w:firstRow="0" w:lastRow="0" w:firstColumn="1" w:lastColumn="0" w:oddVBand="0" w:evenVBand="0" w:oddHBand="0" w:evenHBand="0" w:firstRowFirstColumn="0" w:firstRowLastColumn="0" w:lastRowFirstColumn="0" w:lastRowLastColumn="0"/>
            <w:tcW w:w="7274" w:type="dxa"/>
          </w:tcPr>
          <w:p w14:paraId="5EBBC059" w14:textId="0A2CEC19" w:rsidR="00ED1942" w:rsidRPr="006E6A0F" w:rsidRDefault="00ED1942" w:rsidP="009A52BB">
            <w:pPr>
              <w:rPr>
                <w:rFonts w:cstheme="minorHAnsi"/>
                <w:b w:val="0"/>
              </w:rPr>
            </w:pPr>
            <w:r w:rsidRPr="006E6A0F">
              <w:rPr>
                <w:rFonts w:cstheme="minorHAnsi"/>
              </w:rPr>
              <w:t xml:space="preserve">D    </w:t>
            </w:r>
            <w:r w:rsidRPr="006E6A0F">
              <w:rPr>
                <w:rFonts w:cstheme="minorHAnsi"/>
              </w:rPr>
              <w:tab/>
            </w:r>
            <w:r w:rsidRPr="006E6A0F">
              <w:rPr>
                <w:rFonts w:cstheme="minorHAnsi"/>
              </w:rPr>
              <w:tab/>
            </w:r>
            <w:r w:rsidR="0021748B" w:rsidRPr="006E6A0F">
              <w:rPr>
                <w:rFonts w:cstheme="minorHAnsi"/>
              </w:rPr>
              <w:t>Xavier &amp; Cheryl Brigden</w:t>
            </w:r>
            <w:r w:rsidRPr="006E6A0F">
              <w:rPr>
                <w:rFonts w:cstheme="minorHAnsi"/>
              </w:rPr>
              <w:t xml:space="preserve">          </w:t>
            </w:r>
            <w:r w:rsidR="0021748B" w:rsidRPr="006E6A0F">
              <w:rPr>
                <w:rFonts w:cstheme="minorHAnsi"/>
              </w:rPr>
              <w:t>B. Francese/J. Redmond</w:t>
            </w:r>
            <w:r w:rsidRPr="006E6A0F">
              <w:rPr>
                <w:rFonts w:cstheme="minorHAnsi"/>
              </w:rPr>
              <w:t xml:space="preserve"> </w:t>
            </w:r>
            <w:r w:rsidR="00A25F96" w:rsidRPr="006E6A0F">
              <w:rPr>
                <w:rFonts w:cstheme="minorHAnsi"/>
              </w:rPr>
              <w:t xml:space="preserve">  </w:t>
            </w:r>
            <w:r w:rsidR="00510E2C" w:rsidRPr="006E6A0F">
              <w:rPr>
                <w:rFonts w:cstheme="minorHAnsi"/>
              </w:rPr>
              <w:t xml:space="preserve">         </w:t>
            </w:r>
            <w:r w:rsidR="00A25F96" w:rsidRPr="006E6A0F">
              <w:rPr>
                <w:rFonts w:cstheme="minorHAnsi"/>
              </w:rPr>
              <w:t xml:space="preserve"> </w:t>
            </w:r>
            <w:r w:rsidRPr="006E6A0F">
              <w:rPr>
                <w:rFonts w:cstheme="minorHAnsi"/>
              </w:rPr>
              <w:t xml:space="preserve"> </w:t>
            </w:r>
          </w:p>
        </w:tc>
      </w:tr>
      <w:tr w:rsidR="00ED1942" w:rsidRPr="006E6A0F" w14:paraId="00C60661" w14:textId="77777777" w:rsidTr="0060795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274" w:type="dxa"/>
          </w:tcPr>
          <w:p w14:paraId="1980E460" w14:textId="0768C2D9" w:rsidR="00ED1942" w:rsidRPr="006E6A0F" w:rsidRDefault="00ED1942" w:rsidP="00533C8A">
            <w:pPr>
              <w:rPr>
                <w:rFonts w:cstheme="minorHAnsi"/>
                <w:b w:val="0"/>
              </w:rPr>
            </w:pPr>
            <w:r w:rsidRPr="006E6A0F">
              <w:rPr>
                <w:rFonts w:cstheme="minorHAnsi"/>
              </w:rPr>
              <w:t xml:space="preserve">E      </w:t>
            </w:r>
            <w:r w:rsidRPr="006E6A0F">
              <w:rPr>
                <w:rFonts w:cstheme="minorHAnsi"/>
              </w:rPr>
              <w:tab/>
            </w:r>
            <w:r w:rsidRPr="006E6A0F">
              <w:rPr>
                <w:rFonts w:cstheme="minorHAnsi"/>
              </w:rPr>
              <w:tab/>
            </w:r>
            <w:r w:rsidR="0021748B" w:rsidRPr="006E6A0F">
              <w:rPr>
                <w:rFonts w:cstheme="minorHAnsi"/>
              </w:rPr>
              <w:t>J. Carle/F. Dunk</w:t>
            </w:r>
            <w:r w:rsidR="00510E2C" w:rsidRPr="006E6A0F">
              <w:rPr>
                <w:rFonts w:cstheme="minorHAnsi"/>
              </w:rPr>
              <w:t xml:space="preserve">          </w:t>
            </w:r>
            <w:r w:rsidRPr="006E6A0F">
              <w:rPr>
                <w:rFonts w:cstheme="minorHAnsi"/>
              </w:rPr>
              <w:t xml:space="preserve"> </w:t>
            </w:r>
            <w:r w:rsidR="00533C8A" w:rsidRPr="006E6A0F">
              <w:rPr>
                <w:rFonts w:cstheme="minorHAnsi"/>
              </w:rPr>
              <w:t xml:space="preserve">  </w:t>
            </w:r>
            <w:r w:rsidR="0021748B" w:rsidRPr="006E6A0F">
              <w:rPr>
                <w:rFonts w:cstheme="minorHAnsi"/>
              </w:rPr>
              <w:t xml:space="preserve">         </w:t>
            </w:r>
            <w:r w:rsidR="00533C8A" w:rsidRPr="006E6A0F">
              <w:rPr>
                <w:rFonts w:cstheme="minorHAnsi"/>
              </w:rPr>
              <w:t xml:space="preserve"> </w:t>
            </w:r>
            <w:r w:rsidR="00607958">
              <w:rPr>
                <w:rFonts w:cstheme="minorHAnsi"/>
              </w:rPr>
              <w:t xml:space="preserve"> </w:t>
            </w:r>
            <w:r w:rsidR="0021748B" w:rsidRPr="006E6A0F">
              <w:rPr>
                <w:rFonts w:cstheme="minorHAnsi"/>
              </w:rPr>
              <w:t>Connor &amp; Tracey Haberecht</w:t>
            </w:r>
            <w:r w:rsidR="00510E2C" w:rsidRPr="006E6A0F">
              <w:rPr>
                <w:rFonts w:cstheme="minorHAnsi"/>
              </w:rPr>
              <w:t xml:space="preserve">                           </w:t>
            </w:r>
            <w:r w:rsidR="00A25F96" w:rsidRPr="006E6A0F">
              <w:rPr>
                <w:rFonts w:cstheme="minorHAnsi"/>
              </w:rPr>
              <w:t xml:space="preserve">          </w:t>
            </w:r>
            <w:r w:rsidRPr="006E6A0F">
              <w:rPr>
                <w:rFonts w:cstheme="minorHAnsi"/>
              </w:rPr>
              <w:t xml:space="preserve">     </w:t>
            </w:r>
          </w:p>
        </w:tc>
      </w:tr>
      <w:bookmarkEnd w:id="4"/>
    </w:tbl>
    <w:p w14:paraId="47EF6000" w14:textId="77777777" w:rsidR="00ED1942" w:rsidRPr="006E6A0F" w:rsidRDefault="00ED1942" w:rsidP="000F2801">
      <w:pPr>
        <w:jc w:val="center"/>
        <w:rPr>
          <w:rFonts w:cstheme="minorHAnsi"/>
        </w:rPr>
      </w:pPr>
    </w:p>
    <w:p w14:paraId="4542B2A6" w14:textId="77777777" w:rsidR="003E4225" w:rsidRPr="006E6A0F" w:rsidRDefault="003E4225" w:rsidP="003E4225">
      <w:pPr>
        <w:rPr>
          <w:rFonts w:cstheme="minorHAnsi"/>
        </w:rPr>
      </w:pPr>
      <w:r w:rsidRPr="006E6A0F">
        <w:rPr>
          <w:rFonts w:cstheme="minorHAnsi"/>
        </w:rPr>
        <w:t>Words:  Paul Vear</w:t>
      </w:r>
    </w:p>
    <w:p w14:paraId="2ACC56A9" w14:textId="2DC1A8B2" w:rsidR="003E4225" w:rsidRPr="006E6A0F" w:rsidRDefault="003E4225" w:rsidP="003E4225">
      <w:pPr>
        <w:rPr>
          <w:rFonts w:cstheme="minorHAnsi"/>
        </w:rPr>
      </w:pPr>
      <w:r w:rsidRPr="006E6A0F">
        <w:rPr>
          <w:rFonts w:cstheme="minorHAnsi"/>
        </w:rPr>
        <w:t>Photo</w:t>
      </w:r>
      <w:r w:rsidR="00551AE2">
        <w:rPr>
          <w:rFonts w:cstheme="minorHAnsi"/>
        </w:rPr>
        <w:t>s</w:t>
      </w:r>
      <w:r w:rsidRPr="006E6A0F">
        <w:rPr>
          <w:rFonts w:cstheme="minorHAnsi"/>
        </w:rPr>
        <w:t xml:space="preserve">: Courtesy of </w:t>
      </w:r>
      <w:r w:rsidR="0021748B" w:rsidRPr="006E6A0F">
        <w:rPr>
          <w:rFonts w:cstheme="minorHAnsi"/>
        </w:rPr>
        <w:t xml:space="preserve">Molly </w:t>
      </w:r>
      <w:r w:rsidR="00533C8A" w:rsidRPr="006E6A0F">
        <w:rPr>
          <w:rFonts w:cstheme="minorHAnsi"/>
        </w:rPr>
        <w:t>Milligan</w:t>
      </w:r>
    </w:p>
    <w:p w14:paraId="7C254863" w14:textId="77777777" w:rsidR="003E4225" w:rsidRPr="006E6A0F" w:rsidRDefault="003E4225" w:rsidP="003E4225">
      <w:pPr>
        <w:rPr>
          <w:rFonts w:cstheme="minorHAnsi"/>
        </w:rPr>
      </w:pPr>
    </w:p>
    <w:p w14:paraId="3D570A9B" w14:textId="77777777" w:rsidR="000F2801" w:rsidRPr="006E6A0F" w:rsidRDefault="000F2801" w:rsidP="000F2801">
      <w:pPr>
        <w:jc w:val="center"/>
        <w:rPr>
          <w:rFonts w:cstheme="minorHAnsi"/>
          <w:b/>
          <w:i/>
        </w:rPr>
      </w:pPr>
    </w:p>
    <w:p w14:paraId="4F3EB3E6" w14:textId="77777777" w:rsidR="000F2801" w:rsidRDefault="000F2801" w:rsidP="000F2801">
      <w:pPr>
        <w:jc w:val="center"/>
      </w:pPr>
    </w:p>
    <w:sectPr w:rsidR="000F2801" w:rsidSect="000B5039">
      <w:pgSz w:w="11906" w:h="16838"/>
      <w:pgMar w:top="1021"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1CBF6" w14:textId="77777777" w:rsidR="00C535C1" w:rsidRDefault="00C535C1" w:rsidP="00B248BE">
      <w:pPr>
        <w:spacing w:after="0" w:line="240" w:lineRule="auto"/>
      </w:pPr>
      <w:r>
        <w:separator/>
      </w:r>
    </w:p>
  </w:endnote>
  <w:endnote w:type="continuationSeparator" w:id="0">
    <w:p w14:paraId="065E6C0D" w14:textId="77777777" w:rsidR="00C535C1" w:rsidRDefault="00C535C1" w:rsidP="00B2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F5C" w14:textId="77777777" w:rsidR="00C535C1" w:rsidRDefault="00C535C1" w:rsidP="00B248BE">
      <w:pPr>
        <w:spacing w:after="0" w:line="240" w:lineRule="auto"/>
      </w:pPr>
      <w:r>
        <w:separator/>
      </w:r>
    </w:p>
  </w:footnote>
  <w:footnote w:type="continuationSeparator" w:id="0">
    <w:p w14:paraId="66F8ACCD" w14:textId="77777777" w:rsidR="00C535C1" w:rsidRDefault="00C535C1" w:rsidP="00B2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1A8"/>
    <w:rsid w:val="000078A7"/>
    <w:rsid w:val="00017507"/>
    <w:rsid w:val="00031AC6"/>
    <w:rsid w:val="0004212A"/>
    <w:rsid w:val="0004334B"/>
    <w:rsid w:val="0006697E"/>
    <w:rsid w:val="000A791C"/>
    <w:rsid w:val="000B3F0B"/>
    <w:rsid w:val="000B5039"/>
    <w:rsid w:val="000C1F61"/>
    <w:rsid w:val="000C24D1"/>
    <w:rsid w:val="000C5EF2"/>
    <w:rsid w:val="000C7541"/>
    <w:rsid w:val="000D33FA"/>
    <w:rsid w:val="000D4136"/>
    <w:rsid w:val="000E04AA"/>
    <w:rsid w:val="000F2801"/>
    <w:rsid w:val="000F77F3"/>
    <w:rsid w:val="00103956"/>
    <w:rsid w:val="00116795"/>
    <w:rsid w:val="00117B70"/>
    <w:rsid w:val="00126A3A"/>
    <w:rsid w:val="00127948"/>
    <w:rsid w:val="0013594B"/>
    <w:rsid w:val="001379D4"/>
    <w:rsid w:val="00141185"/>
    <w:rsid w:val="001418A4"/>
    <w:rsid w:val="001424BA"/>
    <w:rsid w:val="00147235"/>
    <w:rsid w:val="0015574F"/>
    <w:rsid w:val="0016080C"/>
    <w:rsid w:val="00164900"/>
    <w:rsid w:val="001671EA"/>
    <w:rsid w:val="0018021C"/>
    <w:rsid w:val="00183658"/>
    <w:rsid w:val="00191C5D"/>
    <w:rsid w:val="001A07CB"/>
    <w:rsid w:val="001A2929"/>
    <w:rsid w:val="001A63B2"/>
    <w:rsid w:val="001B013B"/>
    <w:rsid w:val="001B2773"/>
    <w:rsid w:val="001D0C52"/>
    <w:rsid w:val="001D1C93"/>
    <w:rsid w:val="001D34BD"/>
    <w:rsid w:val="001D68BA"/>
    <w:rsid w:val="001E21FD"/>
    <w:rsid w:val="001E2CB6"/>
    <w:rsid w:val="001F5105"/>
    <w:rsid w:val="001F5D08"/>
    <w:rsid w:val="00206B56"/>
    <w:rsid w:val="002145C3"/>
    <w:rsid w:val="00215EA7"/>
    <w:rsid w:val="0021748B"/>
    <w:rsid w:val="00236ACD"/>
    <w:rsid w:val="00244FA4"/>
    <w:rsid w:val="00254408"/>
    <w:rsid w:val="00260ED3"/>
    <w:rsid w:val="0026706C"/>
    <w:rsid w:val="002707DD"/>
    <w:rsid w:val="002723C6"/>
    <w:rsid w:val="00272A61"/>
    <w:rsid w:val="00276805"/>
    <w:rsid w:val="00276BD2"/>
    <w:rsid w:val="00286800"/>
    <w:rsid w:val="00287048"/>
    <w:rsid w:val="00294AEA"/>
    <w:rsid w:val="00297DEB"/>
    <w:rsid w:val="002A53AC"/>
    <w:rsid w:val="002C1643"/>
    <w:rsid w:val="002D3D70"/>
    <w:rsid w:val="002E02BE"/>
    <w:rsid w:val="002E195E"/>
    <w:rsid w:val="002E59B4"/>
    <w:rsid w:val="00300F2B"/>
    <w:rsid w:val="003126A7"/>
    <w:rsid w:val="003135D3"/>
    <w:rsid w:val="00322BD7"/>
    <w:rsid w:val="003233D3"/>
    <w:rsid w:val="00327830"/>
    <w:rsid w:val="003406FD"/>
    <w:rsid w:val="00341249"/>
    <w:rsid w:val="0034306E"/>
    <w:rsid w:val="00344761"/>
    <w:rsid w:val="0035776F"/>
    <w:rsid w:val="0036048D"/>
    <w:rsid w:val="003609B3"/>
    <w:rsid w:val="0036213D"/>
    <w:rsid w:val="00370A7D"/>
    <w:rsid w:val="003752B3"/>
    <w:rsid w:val="003810C8"/>
    <w:rsid w:val="00386FB5"/>
    <w:rsid w:val="00387D8F"/>
    <w:rsid w:val="003A3F01"/>
    <w:rsid w:val="003B6908"/>
    <w:rsid w:val="003C1492"/>
    <w:rsid w:val="003C1F3E"/>
    <w:rsid w:val="003C4C2F"/>
    <w:rsid w:val="003C6A2D"/>
    <w:rsid w:val="003D4CAC"/>
    <w:rsid w:val="003D5773"/>
    <w:rsid w:val="003D7EB6"/>
    <w:rsid w:val="003E0861"/>
    <w:rsid w:val="003E4225"/>
    <w:rsid w:val="003E68E2"/>
    <w:rsid w:val="003F16A7"/>
    <w:rsid w:val="003F6282"/>
    <w:rsid w:val="003F6F67"/>
    <w:rsid w:val="003F7EAE"/>
    <w:rsid w:val="004015CF"/>
    <w:rsid w:val="004047AF"/>
    <w:rsid w:val="00407658"/>
    <w:rsid w:val="00410709"/>
    <w:rsid w:val="00426665"/>
    <w:rsid w:val="00436EAE"/>
    <w:rsid w:val="00466401"/>
    <w:rsid w:val="0047143A"/>
    <w:rsid w:val="0047545C"/>
    <w:rsid w:val="0049437D"/>
    <w:rsid w:val="004B6706"/>
    <w:rsid w:val="004D312C"/>
    <w:rsid w:val="0050387C"/>
    <w:rsid w:val="00504D3A"/>
    <w:rsid w:val="00510E2C"/>
    <w:rsid w:val="00516C16"/>
    <w:rsid w:val="005179F8"/>
    <w:rsid w:val="005303CE"/>
    <w:rsid w:val="00533C8A"/>
    <w:rsid w:val="005379A2"/>
    <w:rsid w:val="00542403"/>
    <w:rsid w:val="005433C7"/>
    <w:rsid w:val="00544EDE"/>
    <w:rsid w:val="00551A17"/>
    <w:rsid w:val="00551AE2"/>
    <w:rsid w:val="00553E45"/>
    <w:rsid w:val="00561457"/>
    <w:rsid w:val="0056679F"/>
    <w:rsid w:val="0057053A"/>
    <w:rsid w:val="00571C86"/>
    <w:rsid w:val="00577305"/>
    <w:rsid w:val="005802AF"/>
    <w:rsid w:val="00580667"/>
    <w:rsid w:val="00581021"/>
    <w:rsid w:val="00591664"/>
    <w:rsid w:val="00596B06"/>
    <w:rsid w:val="005A4C2F"/>
    <w:rsid w:val="005A5AC7"/>
    <w:rsid w:val="005B00C5"/>
    <w:rsid w:val="005C44A0"/>
    <w:rsid w:val="005C7182"/>
    <w:rsid w:val="005D4583"/>
    <w:rsid w:val="005E03C4"/>
    <w:rsid w:val="005E07A2"/>
    <w:rsid w:val="005F1854"/>
    <w:rsid w:val="005F21AC"/>
    <w:rsid w:val="005F7D3A"/>
    <w:rsid w:val="00607958"/>
    <w:rsid w:val="006165FC"/>
    <w:rsid w:val="00627996"/>
    <w:rsid w:val="006316A8"/>
    <w:rsid w:val="00647262"/>
    <w:rsid w:val="00656B23"/>
    <w:rsid w:val="00663F99"/>
    <w:rsid w:val="00666CD6"/>
    <w:rsid w:val="00666D31"/>
    <w:rsid w:val="00667281"/>
    <w:rsid w:val="00683A57"/>
    <w:rsid w:val="00683CB0"/>
    <w:rsid w:val="00687F14"/>
    <w:rsid w:val="00691626"/>
    <w:rsid w:val="006964A7"/>
    <w:rsid w:val="006B4A65"/>
    <w:rsid w:val="006C7397"/>
    <w:rsid w:val="006E6A0F"/>
    <w:rsid w:val="006F58B5"/>
    <w:rsid w:val="006F71CF"/>
    <w:rsid w:val="00701BA4"/>
    <w:rsid w:val="0071693C"/>
    <w:rsid w:val="007214EE"/>
    <w:rsid w:val="00733BFA"/>
    <w:rsid w:val="0073585B"/>
    <w:rsid w:val="007408B3"/>
    <w:rsid w:val="00756C99"/>
    <w:rsid w:val="0076034B"/>
    <w:rsid w:val="00760EAC"/>
    <w:rsid w:val="00761E61"/>
    <w:rsid w:val="00764D2B"/>
    <w:rsid w:val="00774C12"/>
    <w:rsid w:val="007811DA"/>
    <w:rsid w:val="0078312E"/>
    <w:rsid w:val="0078546B"/>
    <w:rsid w:val="00785A9B"/>
    <w:rsid w:val="007905E2"/>
    <w:rsid w:val="00793FA5"/>
    <w:rsid w:val="007957C3"/>
    <w:rsid w:val="007B0C82"/>
    <w:rsid w:val="007C136D"/>
    <w:rsid w:val="007D440A"/>
    <w:rsid w:val="007D6FC5"/>
    <w:rsid w:val="007E792A"/>
    <w:rsid w:val="007F0B0F"/>
    <w:rsid w:val="00806DDE"/>
    <w:rsid w:val="00810E1D"/>
    <w:rsid w:val="00810EC0"/>
    <w:rsid w:val="00824097"/>
    <w:rsid w:val="00826434"/>
    <w:rsid w:val="008268F5"/>
    <w:rsid w:val="008366E9"/>
    <w:rsid w:val="00841A88"/>
    <w:rsid w:val="00845740"/>
    <w:rsid w:val="00860E91"/>
    <w:rsid w:val="00863C8B"/>
    <w:rsid w:val="00864B32"/>
    <w:rsid w:val="00871B2A"/>
    <w:rsid w:val="00872300"/>
    <w:rsid w:val="00872C30"/>
    <w:rsid w:val="008758A4"/>
    <w:rsid w:val="0087628C"/>
    <w:rsid w:val="00877906"/>
    <w:rsid w:val="00882F0F"/>
    <w:rsid w:val="00885FA9"/>
    <w:rsid w:val="008903FC"/>
    <w:rsid w:val="0089284E"/>
    <w:rsid w:val="008951C5"/>
    <w:rsid w:val="00897FC9"/>
    <w:rsid w:val="008B42BE"/>
    <w:rsid w:val="008C0F68"/>
    <w:rsid w:val="008C1BC0"/>
    <w:rsid w:val="008C3B9F"/>
    <w:rsid w:val="008C3C41"/>
    <w:rsid w:val="008D4BFD"/>
    <w:rsid w:val="008E304A"/>
    <w:rsid w:val="008F5257"/>
    <w:rsid w:val="0090686E"/>
    <w:rsid w:val="00907A1D"/>
    <w:rsid w:val="0091048C"/>
    <w:rsid w:val="009213DC"/>
    <w:rsid w:val="00926856"/>
    <w:rsid w:val="00933973"/>
    <w:rsid w:val="009403CA"/>
    <w:rsid w:val="00951906"/>
    <w:rsid w:val="00957C32"/>
    <w:rsid w:val="00980DBA"/>
    <w:rsid w:val="0098423B"/>
    <w:rsid w:val="00985072"/>
    <w:rsid w:val="00985DB3"/>
    <w:rsid w:val="0099482C"/>
    <w:rsid w:val="009A23B2"/>
    <w:rsid w:val="009A512E"/>
    <w:rsid w:val="009A52BB"/>
    <w:rsid w:val="009A5BE8"/>
    <w:rsid w:val="009A6938"/>
    <w:rsid w:val="009B4E57"/>
    <w:rsid w:val="009B7AE8"/>
    <w:rsid w:val="009D3A95"/>
    <w:rsid w:val="009E50A7"/>
    <w:rsid w:val="00A01188"/>
    <w:rsid w:val="00A03ECB"/>
    <w:rsid w:val="00A15E81"/>
    <w:rsid w:val="00A2096B"/>
    <w:rsid w:val="00A25F96"/>
    <w:rsid w:val="00A31A15"/>
    <w:rsid w:val="00A371A8"/>
    <w:rsid w:val="00A40A6C"/>
    <w:rsid w:val="00A41873"/>
    <w:rsid w:val="00A42A24"/>
    <w:rsid w:val="00A46BAF"/>
    <w:rsid w:val="00A6023C"/>
    <w:rsid w:val="00A712A2"/>
    <w:rsid w:val="00A74B51"/>
    <w:rsid w:val="00A926AC"/>
    <w:rsid w:val="00AA00E4"/>
    <w:rsid w:val="00AD4EE5"/>
    <w:rsid w:val="00AD7AB3"/>
    <w:rsid w:val="00AD7EFB"/>
    <w:rsid w:val="00AE3EFC"/>
    <w:rsid w:val="00AF5F74"/>
    <w:rsid w:val="00B00AA6"/>
    <w:rsid w:val="00B016F1"/>
    <w:rsid w:val="00B13019"/>
    <w:rsid w:val="00B210AB"/>
    <w:rsid w:val="00B248BE"/>
    <w:rsid w:val="00B27389"/>
    <w:rsid w:val="00B27422"/>
    <w:rsid w:val="00B36C6A"/>
    <w:rsid w:val="00B44477"/>
    <w:rsid w:val="00B450E8"/>
    <w:rsid w:val="00B47725"/>
    <w:rsid w:val="00B550E8"/>
    <w:rsid w:val="00B617C0"/>
    <w:rsid w:val="00B77D84"/>
    <w:rsid w:val="00B81286"/>
    <w:rsid w:val="00B822D9"/>
    <w:rsid w:val="00B91686"/>
    <w:rsid w:val="00B92523"/>
    <w:rsid w:val="00B95D21"/>
    <w:rsid w:val="00BB4494"/>
    <w:rsid w:val="00BD021D"/>
    <w:rsid w:val="00BD09A2"/>
    <w:rsid w:val="00BD665F"/>
    <w:rsid w:val="00BF0B43"/>
    <w:rsid w:val="00BF2A59"/>
    <w:rsid w:val="00BF7FD1"/>
    <w:rsid w:val="00C04125"/>
    <w:rsid w:val="00C05208"/>
    <w:rsid w:val="00C06541"/>
    <w:rsid w:val="00C16D76"/>
    <w:rsid w:val="00C32BB0"/>
    <w:rsid w:val="00C33AE0"/>
    <w:rsid w:val="00C4530A"/>
    <w:rsid w:val="00C5323B"/>
    <w:rsid w:val="00C535C1"/>
    <w:rsid w:val="00C54F1F"/>
    <w:rsid w:val="00C63BC6"/>
    <w:rsid w:val="00C7252E"/>
    <w:rsid w:val="00C805AD"/>
    <w:rsid w:val="00C930A0"/>
    <w:rsid w:val="00CA223F"/>
    <w:rsid w:val="00CA25BF"/>
    <w:rsid w:val="00CA67CB"/>
    <w:rsid w:val="00CB2983"/>
    <w:rsid w:val="00CB68A8"/>
    <w:rsid w:val="00CC428B"/>
    <w:rsid w:val="00CD3AF5"/>
    <w:rsid w:val="00CD7D5C"/>
    <w:rsid w:val="00CE2D48"/>
    <w:rsid w:val="00CE438B"/>
    <w:rsid w:val="00CF24D6"/>
    <w:rsid w:val="00CF3184"/>
    <w:rsid w:val="00CF6149"/>
    <w:rsid w:val="00D13B16"/>
    <w:rsid w:val="00D22B0D"/>
    <w:rsid w:val="00D345F6"/>
    <w:rsid w:val="00D41F2F"/>
    <w:rsid w:val="00D42140"/>
    <w:rsid w:val="00D451CB"/>
    <w:rsid w:val="00D45C3B"/>
    <w:rsid w:val="00D53B08"/>
    <w:rsid w:val="00D567EF"/>
    <w:rsid w:val="00D60694"/>
    <w:rsid w:val="00D74891"/>
    <w:rsid w:val="00D75609"/>
    <w:rsid w:val="00D8057C"/>
    <w:rsid w:val="00D81198"/>
    <w:rsid w:val="00D925E4"/>
    <w:rsid w:val="00D93DE5"/>
    <w:rsid w:val="00DA6142"/>
    <w:rsid w:val="00DA63EF"/>
    <w:rsid w:val="00DB098B"/>
    <w:rsid w:val="00DB0D8B"/>
    <w:rsid w:val="00DB6451"/>
    <w:rsid w:val="00DC1A41"/>
    <w:rsid w:val="00DC6E80"/>
    <w:rsid w:val="00DD3C25"/>
    <w:rsid w:val="00DE07CF"/>
    <w:rsid w:val="00DE55A7"/>
    <w:rsid w:val="00DE5EAF"/>
    <w:rsid w:val="00DF098E"/>
    <w:rsid w:val="00E112C6"/>
    <w:rsid w:val="00E13ABA"/>
    <w:rsid w:val="00E17B9E"/>
    <w:rsid w:val="00E251D7"/>
    <w:rsid w:val="00E332B6"/>
    <w:rsid w:val="00E368E2"/>
    <w:rsid w:val="00E43981"/>
    <w:rsid w:val="00E5613F"/>
    <w:rsid w:val="00E57E1C"/>
    <w:rsid w:val="00E62E95"/>
    <w:rsid w:val="00E70957"/>
    <w:rsid w:val="00E70C06"/>
    <w:rsid w:val="00E71E64"/>
    <w:rsid w:val="00E800A3"/>
    <w:rsid w:val="00E85C63"/>
    <w:rsid w:val="00E975DE"/>
    <w:rsid w:val="00EA2A4F"/>
    <w:rsid w:val="00EB4BA0"/>
    <w:rsid w:val="00EC156A"/>
    <w:rsid w:val="00EC3445"/>
    <w:rsid w:val="00EC5F2E"/>
    <w:rsid w:val="00EC628E"/>
    <w:rsid w:val="00EC70C5"/>
    <w:rsid w:val="00ED1942"/>
    <w:rsid w:val="00ED3731"/>
    <w:rsid w:val="00EE1CAD"/>
    <w:rsid w:val="00EE7C6C"/>
    <w:rsid w:val="00EF5092"/>
    <w:rsid w:val="00F0338C"/>
    <w:rsid w:val="00F0503C"/>
    <w:rsid w:val="00F10054"/>
    <w:rsid w:val="00F111CC"/>
    <w:rsid w:val="00F157E8"/>
    <w:rsid w:val="00F222A4"/>
    <w:rsid w:val="00F31C6B"/>
    <w:rsid w:val="00F54FFA"/>
    <w:rsid w:val="00F62EEC"/>
    <w:rsid w:val="00F72664"/>
    <w:rsid w:val="00F77B6F"/>
    <w:rsid w:val="00F93B09"/>
    <w:rsid w:val="00FA05FB"/>
    <w:rsid w:val="00FB30CC"/>
    <w:rsid w:val="00FB311C"/>
    <w:rsid w:val="00FB65EF"/>
    <w:rsid w:val="00FE6AA7"/>
    <w:rsid w:val="00FF10A2"/>
    <w:rsid w:val="00FF5CE5"/>
    <w:rsid w:val="00FF618A"/>
    <w:rsid w:val="00FF70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29154"/>
  <w15:docId w15:val="{6C2CB354-7032-4FCA-9BF8-09A22E2E9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4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31A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031AC6"/>
    <w:pPr>
      <w:tabs>
        <w:tab w:val="decimal" w:pos="360"/>
      </w:tabs>
    </w:pPr>
    <w:rPr>
      <w:rFonts w:eastAsiaTheme="minorEastAsia"/>
      <w:lang w:val="en-US"/>
    </w:rPr>
  </w:style>
  <w:style w:type="paragraph" w:styleId="FootnoteText">
    <w:name w:val="footnote text"/>
    <w:basedOn w:val="Normal"/>
    <w:link w:val="FootnoteTextChar"/>
    <w:uiPriority w:val="99"/>
    <w:unhideWhenUsed/>
    <w:rsid w:val="00031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031AC6"/>
    <w:rPr>
      <w:rFonts w:eastAsiaTheme="minorEastAsia"/>
      <w:sz w:val="20"/>
      <w:szCs w:val="20"/>
      <w:lang w:val="en-US"/>
    </w:rPr>
  </w:style>
  <w:style w:type="character" w:styleId="SubtleEmphasis">
    <w:name w:val="Subtle Emphasis"/>
    <w:basedOn w:val="DefaultParagraphFont"/>
    <w:uiPriority w:val="19"/>
    <w:qFormat/>
    <w:rsid w:val="00031AC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31AC6"/>
    <w:pPr>
      <w:spacing w:after="0" w:line="240" w:lineRule="auto"/>
    </w:pPr>
    <w:rPr>
      <w:rFonts w:eastAsiaTheme="minorEastAsia"/>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BF0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B43"/>
    <w:rPr>
      <w:rFonts w:ascii="Tahoma" w:hAnsi="Tahoma" w:cs="Tahoma"/>
      <w:sz w:val="16"/>
      <w:szCs w:val="16"/>
    </w:rPr>
  </w:style>
  <w:style w:type="paragraph" w:styleId="Header">
    <w:name w:val="header"/>
    <w:basedOn w:val="Normal"/>
    <w:link w:val="HeaderChar"/>
    <w:uiPriority w:val="99"/>
    <w:semiHidden/>
    <w:unhideWhenUsed/>
    <w:rsid w:val="00B248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48BE"/>
  </w:style>
  <w:style w:type="paragraph" w:styleId="Footer">
    <w:name w:val="footer"/>
    <w:basedOn w:val="Normal"/>
    <w:link w:val="FooterChar"/>
    <w:uiPriority w:val="99"/>
    <w:semiHidden/>
    <w:unhideWhenUsed/>
    <w:rsid w:val="00B248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48BE"/>
  </w:style>
  <w:style w:type="paragraph" w:styleId="NoSpacing">
    <w:name w:val="No Spacing"/>
    <w:uiPriority w:val="1"/>
    <w:qFormat/>
    <w:rsid w:val="00FF61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B94A8-7B9C-4A51-924C-5197FA6E5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Pages>
  <Words>1614</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 Vear</cp:lastModifiedBy>
  <cp:revision>7</cp:revision>
  <cp:lastPrinted>2019-04-27T08:25:00Z</cp:lastPrinted>
  <dcterms:created xsi:type="dcterms:W3CDTF">2019-04-27T05:19:00Z</dcterms:created>
  <dcterms:modified xsi:type="dcterms:W3CDTF">2019-04-27T08:25:00Z</dcterms:modified>
</cp:coreProperties>
</file>